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7A3" w:rsidRPr="001802CA" w:rsidRDefault="005E6D59" w:rsidP="00BF37A3">
      <w:pPr>
        <w:jc w:val="right"/>
        <w:rPr>
          <w:rFonts w:ascii="TrebuchetMS,Bold" w:hAnsi="TrebuchetMS,Bold" w:cs="TrebuchetMS,Bold"/>
          <w:b/>
          <w:bCs/>
          <w:sz w:val="36"/>
          <w:szCs w:val="36"/>
          <w:lang w:eastAsia="sk-SK"/>
        </w:rPr>
      </w:pPr>
      <w:bookmarkStart w:id="0" w:name="_GoBack"/>
      <w:bookmarkEnd w:id="0"/>
      <w:r>
        <w:t xml:space="preserve">  </w:t>
      </w:r>
      <w:r w:rsidR="004014DD">
        <w:rPr>
          <w:noProof/>
          <w:lang w:eastAsia="sk-SK"/>
        </w:rPr>
        <w:drawing>
          <wp:inline distT="0" distB="0" distL="0" distR="0">
            <wp:extent cx="1055370" cy="1318895"/>
            <wp:effectExtent l="0" t="0" r="0" b="0"/>
            <wp:docPr id="1" name="Obrázok 1" descr="spk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k_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31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37A3" w:rsidRPr="001802CA">
        <w:rPr>
          <w:rFonts w:ascii="TrebuchetMS,Bold" w:hAnsi="TrebuchetMS,Bold" w:cs="TrebuchetMS,Bold"/>
          <w:b/>
          <w:bCs/>
          <w:sz w:val="36"/>
          <w:szCs w:val="36"/>
          <w:lang w:eastAsia="sk-SK"/>
        </w:rPr>
        <w:t>SLOVENSKÁ POĽOVNÍCKA KOMORA</w:t>
      </w:r>
    </w:p>
    <w:p w:rsidR="00BF37A3" w:rsidRDefault="00BF37A3" w:rsidP="00BF37A3">
      <w:pPr>
        <w:pBdr>
          <w:bottom w:val="single" w:sz="12" w:space="1" w:color="auto"/>
        </w:pBdr>
        <w:jc w:val="right"/>
      </w:pPr>
      <w:r>
        <w:rPr>
          <w:rFonts w:ascii="TrebuchetMS" w:hAnsi="TrebuchetMS" w:cs="TrebuchetMS"/>
          <w:sz w:val="27"/>
          <w:szCs w:val="27"/>
          <w:lang w:eastAsia="sk-SK"/>
        </w:rPr>
        <w:t>Štefánikova 10, 811 05 Bratislava</w:t>
      </w:r>
    </w:p>
    <w:p w:rsidR="00BF37A3" w:rsidRDefault="00BF37A3"/>
    <w:p w:rsidR="006126D6" w:rsidRDefault="006126D6" w:rsidP="000F02CB">
      <w:pPr>
        <w:framePr w:w="4575" w:h="1178" w:hSpace="141" w:wrap="around" w:vAnchor="text" w:hAnchor="page" w:x="5883" w:y="2"/>
        <w:pBdr>
          <w:top w:val="single" w:sz="8" w:space="1" w:color="auto"/>
          <w:left w:val="single" w:sz="8" w:space="1" w:color="auto"/>
          <w:bottom w:val="single" w:sz="8" w:space="1" w:color="auto"/>
          <w:right w:val="single" w:sz="8" w:space="1" w:color="auto"/>
        </w:pBdr>
        <w:rPr>
          <w:b/>
        </w:rPr>
      </w:pPr>
    </w:p>
    <w:p w:rsidR="000F02CB" w:rsidRPr="00B066D8" w:rsidRDefault="005A25EC" w:rsidP="000F02CB">
      <w:pPr>
        <w:framePr w:w="4575" w:h="1178" w:hSpace="141" w:wrap="around" w:vAnchor="text" w:hAnchor="page" w:x="5883" w:y="2"/>
        <w:pBdr>
          <w:top w:val="single" w:sz="8" w:space="1" w:color="auto"/>
          <w:left w:val="single" w:sz="8" w:space="1" w:color="auto"/>
          <w:bottom w:val="single" w:sz="8" w:space="1" w:color="auto"/>
          <w:right w:val="single" w:sz="8" w:space="1" w:color="auto"/>
        </w:pBdr>
        <w:rPr>
          <w:rFonts w:ascii="Arial" w:hAnsi="Arial" w:cs="Arial"/>
          <w:b/>
        </w:rPr>
      </w:pPr>
      <w:r w:rsidRPr="00B066D8">
        <w:rPr>
          <w:rFonts w:ascii="Arial" w:hAnsi="Arial" w:cs="Arial"/>
          <w:b/>
        </w:rPr>
        <w:t xml:space="preserve">                        </w:t>
      </w:r>
      <w:r w:rsidR="00C33412" w:rsidRPr="00B066D8">
        <w:rPr>
          <w:rFonts w:ascii="Arial" w:hAnsi="Arial" w:cs="Arial"/>
          <w:b/>
        </w:rPr>
        <w:t>v</w:t>
      </w:r>
      <w:r w:rsidR="000F02CB" w:rsidRPr="00B066D8">
        <w:rPr>
          <w:rFonts w:ascii="Arial" w:hAnsi="Arial" w:cs="Arial"/>
          <w:b/>
        </w:rPr>
        <w:t>šetkým OPK</w:t>
      </w:r>
    </w:p>
    <w:p w:rsidR="00BF37A3" w:rsidRPr="00B066D8" w:rsidRDefault="00BF37A3">
      <w:pPr>
        <w:rPr>
          <w:rFonts w:ascii="Arial" w:hAnsi="Arial" w:cs="Arial"/>
        </w:rPr>
      </w:pPr>
    </w:p>
    <w:p w:rsidR="00BF37A3" w:rsidRPr="00B066D8" w:rsidRDefault="00BF37A3">
      <w:pPr>
        <w:rPr>
          <w:rFonts w:ascii="Arial" w:hAnsi="Arial" w:cs="Arial"/>
        </w:rPr>
      </w:pPr>
      <w:r w:rsidRPr="00B066D8">
        <w:rPr>
          <w:rFonts w:ascii="Arial" w:hAnsi="Arial" w:cs="Arial"/>
        </w:rPr>
        <w:tab/>
      </w:r>
      <w:r w:rsidRPr="00B066D8">
        <w:rPr>
          <w:rFonts w:ascii="Arial" w:hAnsi="Arial" w:cs="Arial"/>
        </w:rPr>
        <w:tab/>
      </w:r>
      <w:r w:rsidRPr="00B066D8">
        <w:rPr>
          <w:rFonts w:ascii="Arial" w:hAnsi="Arial" w:cs="Arial"/>
        </w:rPr>
        <w:tab/>
      </w:r>
      <w:r w:rsidRPr="00B066D8">
        <w:rPr>
          <w:rFonts w:ascii="Arial" w:hAnsi="Arial" w:cs="Arial"/>
        </w:rPr>
        <w:tab/>
      </w:r>
      <w:r w:rsidRPr="00B066D8">
        <w:rPr>
          <w:rFonts w:ascii="Arial" w:hAnsi="Arial" w:cs="Arial"/>
        </w:rPr>
        <w:tab/>
      </w:r>
      <w:r w:rsidRPr="00B066D8">
        <w:rPr>
          <w:rFonts w:ascii="Arial" w:hAnsi="Arial" w:cs="Arial"/>
        </w:rPr>
        <w:tab/>
      </w:r>
      <w:r w:rsidRPr="00B066D8">
        <w:rPr>
          <w:rFonts w:ascii="Arial" w:hAnsi="Arial" w:cs="Arial"/>
        </w:rPr>
        <w:tab/>
      </w:r>
      <w:r w:rsidRPr="00B066D8">
        <w:rPr>
          <w:rFonts w:ascii="Arial" w:hAnsi="Arial" w:cs="Arial"/>
        </w:rPr>
        <w:tab/>
      </w:r>
    </w:p>
    <w:p w:rsidR="00BF37A3" w:rsidRPr="00B066D8" w:rsidRDefault="00BF37A3">
      <w:pPr>
        <w:rPr>
          <w:rFonts w:ascii="Arial" w:hAnsi="Arial" w:cs="Arial"/>
        </w:rPr>
      </w:pPr>
    </w:p>
    <w:p w:rsidR="00BF37A3" w:rsidRPr="00B066D8" w:rsidRDefault="00BF37A3">
      <w:pPr>
        <w:rPr>
          <w:rFonts w:ascii="Arial" w:hAnsi="Arial" w:cs="Arial"/>
        </w:rPr>
      </w:pPr>
    </w:p>
    <w:p w:rsidR="00F6153D" w:rsidRPr="00B066D8" w:rsidRDefault="00F6153D" w:rsidP="00BF37A3">
      <w:pPr>
        <w:pStyle w:val="Nadpis2"/>
        <w:rPr>
          <w:rFonts w:cs="Arial"/>
        </w:rPr>
      </w:pPr>
    </w:p>
    <w:p w:rsidR="00BF37A3" w:rsidRPr="00B066D8" w:rsidRDefault="00BF37A3" w:rsidP="00BF37A3">
      <w:pPr>
        <w:pStyle w:val="Nadpis2"/>
        <w:rPr>
          <w:rFonts w:cs="Arial"/>
        </w:rPr>
      </w:pPr>
      <w:r w:rsidRPr="00B066D8">
        <w:rPr>
          <w:rFonts w:cs="Arial"/>
        </w:rPr>
        <w:t>Vaša značka</w:t>
      </w:r>
      <w:r w:rsidRPr="00B066D8">
        <w:rPr>
          <w:rFonts w:cs="Arial"/>
        </w:rPr>
        <w:tab/>
      </w:r>
      <w:r w:rsidR="00B066D8">
        <w:rPr>
          <w:rFonts w:cs="Arial"/>
        </w:rPr>
        <w:tab/>
        <w:t xml:space="preserve"> </w:t>
      </w:r>
      <w:r w:rsidR="00B066D8">
        <w:rPr>
          <w:rFonts w:cs="Arial"/>
        </w:rPr>
        <w:tab/>
        <w:t>Naša značka</w:t>
      </w:r>
      <w:r w:rsidR="00B066D8">
        <w:rPr>
          <w:rFonts w:cs="Arial"/>
        </w:rPr>
        <w:tab/>
      </w:r>
      <w:r w:rsidR="00B066D8">
        <w:rPr>
          <w:rFonts w:cs="Arial"/>
        </w:rPr>
        <w:tab/>
        <w:t>Vybavuje/tel.</w:t>
      </w:r>
      <w:r w:rsidR="00B066D8">
        <w:rPr>
          <w:rFonts w:cs="Arial"/>
        </w:rPr>
        <w:tab/>
      </w:r>
      <w:r w:rsidR="00B066D8">
        <w:rPr>
          <w:rFonts w:cs="Arial"/>
        </w:rPr>
        <w:tab/>
        <w:t xml:space="preserve">          </w:t>
      </w:r>
      <w:r w:rsidRPr="00B066D8">
        <w:rPr>
          <w:rFonts w:cs="Arial"/>
        </w:rPr>
        <w:t xml:space="preserve"> Bratislava</w:t>
      </w:r>
    </w:p>
    <w:p w:rsidR="005B7ABD" w:rsidRPr="00B066D8" w:rsidRDefault="00BF37A3" w:rsidP="00BB38C2">
      <w:pPr>
        <w:pStyle w:val="Zkladntext3"/>
        <w:rPr>
          <w:rFonts w:ascii="Arial" w:hAnsi="Arial" w:cs="Arial"/>
        </w:rPr>
      </w:pPr>
      <w:r w:rsidRPr="00B066D8">
        <w:rPr>
          <w:rFonts w:ascii="Arial" w:hAnsi="Arial" w:cs="Arial"/>
        </w:rPr>
        <w:tab/>
      </w:r>
      <w:r w:rsidRPr="00B066D8">
        <w:rPr>
          <w:rFonts w:ascii="Arial" w:hAnsi="Arial" w:cs="Arial"/>
        </w:rPr>
        <w:tab/>
      </w:r>
      <w:r w:rsidRPr="00B066D8">
        <w:rPr>
          <w:rFonts w:ascii="Arial" w:hAnsi="Arial" w:cs="Arial"/>
        </w:rPr>
        <w:tab/>
      </w:r>
      <w:r w:rsidRPr="00B066D8">
        <w:rPr>
          <w:rFonts w:ascii="Arial" w:hAnsi="Arial" w:cs="Arial"/>
        </w:rPr>
        <w:tab/>
      </w:r>
      <w:r w:rsidR="00AB2487">
        <w:rPr>
          <w:rFonts w:ascii="Arial" w:hAnsi="Arial" w:cs="Arial"/>
        </w:rPr>
        <w:t xml:space="preserve">   43</w:t>
      </w:r>
      <w:r w:rsidR="00F6153D" w:rsidRPr="00B066D8">
        <w:rPr>
          <w:rFonts w:ascii="Arial" w:hAnsi="Arial" w:cs="Arial"/>
        </w:rPr>
        <w:t>/201</w:t>
      </w:r>
      <w:r w:rsidR="007F0D3D">
        <w:rPr>
          <w:rFonts w:ascii="Arial" w:hAnsi="Arial" w:cs="Arial"/>
        </w:rPr>
        <w:t>7</w:t>
      </w:r>
      <w:r w:rsidRPr="00B066D8">
        <w:rPr>
          <w:rFonts w:ascii="Arial" w:hAnsi="Arial" w:cs="Arial"/>
        </w:rPr>
        <w:tab/>
      </w:r>
      <w:r w:rsidR="00AB2487">
        <w:rPr>
          <w:rFonts w:ascii="Arial" w:hAnsi="Arial" w:cs="Arial"/>
        </w:rPr>
        <w:t xml:space="preserve">           </w:t>
      </w:r>
      <w:r w:rsidR="004014DD" w:rsidRPr="00B066D8">
        <w:rPr>
          <w:rFonts w:ascii="Arial" w:hAnsi="Arial" w:cs="Arial"/>
        </w:rPr>
        <w:t>Slobodová</w:t>
      </w:r>
      <w:r w:rsidRPr="00B066D8">
        <w:rPr>
          <w:rFonts w:ascii="Arial" w:hAnsi="Arial" w:cs="Arial"/>
        </w:rPr>
        <w:t>/5720331</w:t>
      </w:r>
      <w:r w:rsidR="000F7DEB" w:rsidRPr="00B066D8">
        <w:rPr>
          <w:rFonts w:ascii="Arial" w:hAnsi="Arial" w:cs="Arial"/>
        </w:rPr>
        <w:t>4</w:t>
      </w:r>
      <w:r w:rsidR="00AB2487">
        <w:rPr>
          <w:rFonts w:ascii="Arial" w:hAnsi="Arial" w:cs="Arial"/>
        </w:rPr>
        <w:t xml:space="preserve">     </w:t>
      </w:r>
      <w:r w:rsidR="00AB2487">
        <w:rPr>
          <w:rFonts w:ascii="Arial" w:hAnsi="Arial" w:cs="Arial"/>
        </w:rPr>
        <w:tab/>
        <w:t xml:space="preserve">           16</w:t>
      </w:r>
      <w:r w:rsidR="006C7BAC" w:rsidRPr="00B066D8">
        <w:rPr>
          <w:rFonts w:ascii="Arial" w:hAnsi="Arial" w:cs="Arial"/>
        </w:rPr>
        <w:t>.01</w:t>
      </w:r>
      <w:r w:rsidRPr="00B066D8">
        <w:rPr>
          <w:rFonts w:ascii="Arial" w:hAnsi="Arial" w:cs="Arial"/>
        </w:rPr>
        <w:t>.201</w:t>
      </w:r>
      <w:r w:rsidR="007F0D3D">
        <w:rPr>
          <w:rFonts w:ascii="Arial" w:hAnsi="Arial" w:cs="Arial"/>
        </w:rPr>
        <w:t>7</w:t>
      </w:r>
      <w:r w:rsidRPr="00B066D8">
        <w:rPr>
          <w:rFonts w:ascii="Arial" w:hAnsi="Arial" w:cs="Arial"/>
        </w:rPr>
        <w:t xml:space="preserve"> </w:t>
      </w:r>
      <w:r w:rsidRPr="00B066D8">
        <w:rPr>
          <w:rFonts w:ascii="Arial" w:hAnsi="Arial" w:cs="Arial"/>
        </w:rPr>
        <w:tab/>
      </w:r>
      <w:r w:rsidRPr="00B066D8">
        <w:rPr>
          <w:rFonts w:ascii="Arial" w:hAnsi="Arial" w:cs="Arial"/>
        </w:rPr>
        <w:tab/>
      </w:r>
      <w:r w:rsidRPr="00B066D8">
        <w:rPr>
          <w:rFonts w:ascii="Arial" w:hAnsi="Arial" w:cs="Arial"/>
        </w:rPr>
        <w:tab/>
      </w:r>
    </w:p>
    <w:p w:rsidR="00BF37A3" w:rsidRPr="00B066D8" w:rsidRDefault="00BF37A3" w:rsidP="00BF37A3">
      <w:pPr>
        <w:jc w:val="both"/>
        <w:rPr>
          <w:rFonts w:ascii="Arial" w:hAnsi="Arial" w:cs="Arial"/>
          <w:b/>
          <w:i/>
          <w:u w:val="single"/>
        </w:rPr>
      </w:pPr>
      <w:r w:rsidRPr="00B066D8">
        <w:rPr>
          <w:rFonts w:ascii="Arial" w:hAnsi="Arial" w:cs="Arial"/>
          <w:b/>
          <w:sz w:val="22"/>
          <w:szCs w:val="22"/>
        </w:rPr>
        <w:t xml:space="preserve">Vec: </w:t>
      </w:r>
      <w:r w:rsidRPr="00B066D8">
        <w:rPr>
          <w:rFonts w:ascii="Arial" w:hAnsi="Arial" w:cs="Arial"/>
          <w:b/>
          <w:color w:val="008000"/>
          <w:sz w:val="22"/>
          <w:szCs w:val="22"/>
        </w:rPr>
        <w:t xml:space="preserve"> </w:t>
      </w:r>
      <w:r w:rsidRPr="00B066D8">
        <w:rPr>
          <w:rFonts w:ascii="Arial" w:hAnsi="Arial" w:cs="Arial"/>
          <w:b/>
          <w:i/>
          <w:u w:val="single"/>
        </w:rPr>
        <w:t xml:space="preserve">Odvod 20% z členských </w:t>
      </w:r>
      <w:r w:rsidR="006D1705" w:rsidRPr="00B066D8">
        <w:rPr>
          <w:rFonts w:ascii="Arial" w:hAnsi="Arial" w:cs="Arial"/>
          <w:b/>
          <w:i/>
          <w:u w:val="single"/>
        </w:rPr>
        <w:t xml:space="preserve">a zápisných </w:t>
      </w:r>
      <w:r w:rsidRPr="00B066D8">
        <w:rPr>
          <w:rFonts w:ascii="Arial" w:hAnsi="Arial" w:cs="Arial"/>
          <w:b/>
          <w:i/>
          <w:u w:val="single"/>
        </w:rPr>
        <w:t>príspevkov</w:t>
      </w:r>
      <w:r w:rsidR="00ED05DD" w:rsidRPr="00B066D8">
        <w:rPr>
          <w:rFonts w:ascii="Arial" w:hAnsi="Arial" w:cs="Arial"/>
          <w:b/>
          <w:i/>
          <w:u w:val="single"/>
        </w:rPr>
        <w:t>,</w:t>
      </w:r>
      <w:r w:rsidRPr="00B066D8">
        <w:rPr>
          <w:rFonts w:ascii="Arial" w:hAnsi="Arial" w:cs="Arial"/>
          <w:b/>
          <w:i/>
          <w:u w:val="single"/>
        </w:rPr>
        <w:t> poľovných lístkov</w:t>
      </w:r>
      <w:r w:rsidR="00ED05DD" w:rsidRPr="00B066D8">
        <w:rPr>
          <w:rFonts w:ascii="Arial" w:hAnsi="Arial" w:cs="Arial"/>
          <w:b/>
          <w:i/>
          <w:u w:val="single"/>
        </w:rPr>
        <w:t xml:space="preserve"> a poistného</w:t>
      </w:r>
      <w:r w:rsidRPr="00B066D8">
        <w:rPr>
          <w:rFonts w:ascii="Arial" w:hAnsi="Arial" w:cs="Arial"/>
          <w:b/>
          <w:i/>
          <w:u w:val="single"/>
        </w:rPr>
        <w:t xml:space="preserve"> v roku 201</w:t>
      </w:r>
      <w:r w:rsidR="00414C5B">
        <w:rPr>
          <w:rFonts w:ascii="Arial" w:hAnsi="Arial" w:cs="Arial"/>
          <w:b/>
          <w:i/>
          <w:u w:val="single"/>
        </w:rPr>
        <w:t>7</w:t>
      </w:r>
    </w:p>
    <w:p w:rsidR="004C2FE3" w:rsidRPr="00B066D8" w:rsidRDefault="004C2FE3" w:rsidP="004C2FE3">
      <w:pPr>
        <w:jc w:val="both"/>
        <w:rPr>
          <w:rFonts w:ascii="Arial" w:hAnsi="Arial" w:cs="Arial"/>
          <w:b/>
          <w:i/>
          <w:u w:val="single"/>
        </w:rPr>
      </w:pPr>
    </w:p>
    <w:p w:rsidR="004C2FE3" w:rsidRPr="00B066D8" w:rsidRDefault="004C2FE3" w:rsidP="004C2FE3">
      <w:pPr>
        <w:ind w:firstLine="708"/>
        <w:jc w:val="both"/>
        <w:rPr>
          <w:rFonts w:ascii="Arial" w:hAnsi="Arial" w:cs="Arial"/>
          <w:i/>
        </w:rPr>
      </w:pPr>
      <w:r w:rsidRPr="00B066D8">
        <w:rPr>
          <w:rFonts w:ascii="Arial" w:hAnsi="Arial" w:cs="Arial"/>
          <w:i/>
        </w:rPr>
        <w:t>Vážený pán predseda OPK,</w:t>
      </w:r>
    </w:p>
    <w:p w:rsidR="004C2FE3" w:rsidRPr="00B066D8" w:rsidRDefault="004C2FE3" w:rsidP="004C2FE3">
      <w:pPr>
        <w:jc w:val="both"/>
        <w:rPr>
          <w:rFonts w:ascii="Arial" w:hAnsi="Arial" w:cs="Arial"/>
          <w:i/>
        </w:rPr>
      </w:pPr>
      <w:r w:rsidRPr="00B066D8">
        <w:rPr>
          <w:rFonts w:ascii="Arial" w:hAnsi="Arial" w:cs="Arial"/>
          <w:i/>
        </w:rPr>
        <w:t xml:space="preserve">dovoľujeme si Vám zaslať pokyny na úhradu podielu z členských príspevkov pre SPK na základe uznesení orgánov SPK. </w:t>
      </w:r>
    </w:p>
    <w:p w:rsidR="004C2FE3" w:rsidRPr="00B066D8" w:rsidRDefault="004C2FE3" w:rsidP="004C2FE3">
      <w:pPr>
        <w:ind w:firstLine="708"/>
        <w:jc w:val="both"/>
        <w:rPr>
          <w:rFonts w:ascii="Arial" w:hAnsi="Arial" w:cs="Arial"/>
          <w:i/>
        </w:rPr>
      </w:pPr>
      <w:r w:rsidRPr="00B066D8">
        <w:rPr>
          <w:rFonts w:ascii="Arial" w:hAnsi="Arial" w:cs="Arial"/>
          <w:i/>
        </w:rPr>
        <w:t>Ďakujeme Vám za spoluprácu pri ochrane záujmov trvalo udržateľného poľovníctva a jednotnej poľovníckej samosprávy na Slovensku.</w:t>
      </w:r>
    </w:p>
    <w:p w:rsidR="00BF37A3" w:rsidRPr="00B066D8" w:rsidRDefault="00BF37A3" w:rsidP="00BF37A3">
      <w:pPr>
        <w:jc w:val="both"/>
        <w:rPr>
          <w:rFonts w:ascii="Arial" w:hAnsi="Arial" w:cs="Arial"/>
          <w:b/>
          <w:i/>
          <w:u w:val="single"/>
        </w:rPr>
      </w:pPr>
    </w:p>
    <w:p w:rsidR="00330538" w:rsidRPr="00B066D8" w:rsidRDefault="0079526A" w:rsidP="00330538">
      <w:pPr>
        <w:pStyle w:val="Odsekzoznamu"/>
        <w:numPr>
          <w:ilvl w:val="0"/>
          <w:numId w:val="1"/>
        </w:numPr>
        <w:jc w:val="both"/>
        <w:rPr>
          <w:rFonts w:ascii="Arial" w:hAnsi="Arial" w:cs="Arial"/>
          <w:b/>
          <w:u w:val="single"/>
        </w:rPr>
      </w:pPr>
      <w:r w:rsidRPr="00B066D8">
        <w:rPr>
          <w:rFonts w:ascii="Arial" w:hAnsi="Arial" w:cs="Arial"/>
        </w:rPr>
        <w:tab/>
      </w:r>
      <w:r w:rsidR="00330538" w:rsidRPr="00B066D8">
        <w:rPr>
          <w:rFonts w:ascii="Arial" w:hAnsi="Arial" w:cs="Arial"/>
          <w:b/>
          <w:u w:val="single"/>
        </w:rPr>
        <w:t xml:space="preserve">Platby členských príspevkov právnických a fyzických osôb (PO a FO) a bonita </w:t>
      </w:r>
    </w:p>
    <w:p w:rsidR="00330538" w:rsidRPr="00B066D8" w:rsidRDefault="00330538" w:rsidP="00330538">
      <w:pPr>
        <w:pStyle w:val="Odsekzoznamu"/>
        <w:jc w:val="both"/>
        <w:rPr>
          <w:rFonts w:ascii="Arial" w:hAnsi="Arial" w:cs="Arial"/>
          <w:b/>
        </w:rPr>
      </w:pPr>
      <w:r w:rsidRPr="00B066D8">
        <w:rPr>
          <w:rFonts w:ascii="Arial" w:hAnsi="Arial" w:cs="Arial"/>
          <w:i/>
        </w:rPr>
        <w:t>prijatých do</w:t>
      </w:r>
      <w:r w:rsidR="00BA7309">
        <w:rPr>
          <w:rFonts w:ascii="Arial" w:hAnsi="Arial" w:cs="Arial"/>
          <w:b/>
          <w:i/>
        </w:rPr>
        <w:t xml:space="preserve"> 31.03.</w:t>
      </w:r>
      <w:r w:rsidR="006436C1" w:rsidRPr="00B066D8">
        <w:rPr>
          <w:rFonts w:ascii="Arial" w:hAnsi="Arial" w:cs="Arial"/>
          <w:b/>
          <w:i/>
        </w:rPr>
        <w:t>201</w:t>
      </w:r>
      <w:r w:rsidR="00414C5B">
        <w:rPr>
          <w:rFonts w:ascii="Arial" w:hAnsi="Arial" w:cs="Arial"/>
          <w:b/>
          <w:i/>
        </w:rPr>
        <w:t>7</w:t>
      </w:r>
      <w:r w:rsidRPr="00B066D8">
        <w:rPr>
          <w:rFonts w:ascii="Arial" w:hAnsi="Arial" w:cs="Arial"/>
          <w:b/>
          <w:i/>
        </w:rPr>
        <w:t xml:space="preserve">; </w:t>
      </w:r>
      <w:r w:rsidRPr="00B066D8">
        <w:rPr>
          <w:rFonts w:ascii="Arial" w:hAnsi="Arial" w:cs="Arial"/>
        </w:rPr>
        <w:t>termín odvodu</w:t>
      </w:r>
      <w:r w:rsidR="0030412A" w:rsidRPr="00B066D8">
        <w:rPr>
          <w:rFonts w:ascii="Arial" w:hAnsi="Arial" w:cs="Arial"/>
          <w:b/>
        </w:rPr>
        <w:t xml:space="preserve"> 15.04.201</w:t>
      </w:r>
      <w:r w:rsidR="00414C5B">
        <w:rPr>
          <w:rFonts w:ascii="Arial" w:hAnsi="Arial" w:cs="Arial"/>
          <w:b/>
        </w:rPr>
        <w:t>7</w:t>
      </w:r>
    </w:p>
    <w:p w:rsidR="006436C1" w:rsidRPr="00B066D8" w:rsidRDefault="006436C1" w:rsidP="00330538">
      <w:pPr>
        <w:pStyle w:val="Odsekzoznamu"/>
        <w:jc w:val="both"/>
        <w:rPr>
          <w:rFonts w:ascii="Arial" w:hAnsi="Arial" w:cs="Arial"/>
          <w:b/>
        </w:rPr>
      </w:pPr>
    </w:p>
    <w:p w:rsidR="00330538" w:rsidRPr="00B066D8" w:rsidRDefault="00330538" w:rsidP="00330538">
      <w:pPr>
        <w:pStyle w:val="Odsekzoznamu"/>
        <w:numPr>
          <w:ilvl w:val="0"/>
          <w:numId w:val="13"/>
        </w:numPr>
        <w:jc w:val="both"/>
        <w:rPr>
          <w:rStyle w:val="slostrany"/>
          <w:rFonts w:ascii="Arial" w:hAnsi="Arial" w:cs="Arial"/>
          <w:b w:val="0"/>
          <w:sz w:val="22"/>
          <w:szCs w:val="22"/>
        </w:rPr>
      </w:pPr>
      <w:r w:rsidRPr="00B066D8">
        <w:rPr>
          <w:rStyle w:val="slostrany"/>
          <w:rFonts w:ascii="Arial" w:hAnsi="Arial" w:cs="Arial"/>
          <w:b w:val="0"/>
          <w:sz w:val="22"/>
          <w:szCs w:val="22"/>
        </w:rPr>
        <w:t xml:space="preserve">20 % z členského príspevku pre PO bez poľovného revíru zo sumy </w:t>
      </w:r>
      <w:r w:rsidRPr="00B066D8">
        <w:rPr>
          <w:rStyle w:val="slostrany"/>
          <w:rFonts w:ascii="Arial" w:hAnsi="Arial" w:cs="Arial"/>
          <w:sz w:val="22"/>
          <w:szCs w:val="22"/>
        </w:rPr>
        <w:t>30 €/rok</w:t>
      </w:r>
      <w:r w:rsidRPr="00B066D8">
        <w:rPr>
          <w:rStyle w:val="slostrany"/>
          <w:rFonts w:ascii="Arial" w:hAnsi="Arial" w:cs="Arial"/>
          <w:b w:val="0"/>
          <w:sz w:val="22"/>
          <w:szCs w:val="22"/>
        </w:rPr>
        <w:t xml:space="preserve"> </w:t>
      </w:r>
    </w:p>
    <w:p w:rsidR="00330538" w:rsidRPr="00B066D8" w:rsidRDefault="00330538" w:rsidP="00330538">
      <w:pPr>
        <w:pStyle w:val="Odsekzoznamu"/>
        <w:numPr>
          <w:ilvl w:val="0"/>
          <w:numId w:val="13"/>
        </w:numPr>
        <w:jc w:val="both"/>
        <w:rPr>
          <w:rStyle w:val="slostrany"/>
          <w:rFonts w:ascii="Arial" w:hAnsi="Arial" w:cs="Arial"/>
          <w:b w:val="0"/>
          <w:sz w:val="22"/>
          <w:szCs w:val="22"/>
        </w:rPr>
      </w:pPr>
      <w:r w:rsidRPr="00B066D8">
        <w:rPr>
          <w:rStyle w:val="slostrany"/>
          <w:rFonts w:ascii="Arial" w:hAnsi="Arial" w:cs="Arial"/>
          <w:b w:val="0"/>
          <w:sz w:val="22"/>
          <w:szCs w:val="22"/>
        </w:rPr>
        <w:t xml:space="preserve">20 % z členského príspevku užívateľov poľovných revírov (PR) z minimálnej sadzby podľa tabuľky </w:t>
      </w:r>
      <w:r w:rsidRPr="00B066D8">
        <w:rPr>
          <w:rStyle w:val="slostrany"/>
          <w:rFonts w:ascii="Arial" w:hAnsi="Arial" w:cs="Arial"/>
          <w:b w:val="0"/>
          <w:sz w:val="20"/>
          <w:szCs w:val="20"/>
          <w:u w:val="single"/>
        </w:rPr>
        <w:t>štyroch bonít:</w:t>
      </w:r>
      <w:r w:rsidRPr="00B066D8">
        <w:rPr>
          <w:rStyle w:val="slostrany"/>
          <w:rFonts w:ascii="Arial" w:hAnsi="Arial" w:cs="Arial"/>
          <w:b w:val="0"/>
          <w:sz w:val="22"/>
          <w:szCs w:val="22"/>
        </w:rPr>
        <w:t xml:space="preserve"> </w:t>
      </w:r>
    </w:p>
    <w:p w:rsidR="00330538" w:rsidRPr="00B066D8" w:rsidRDefault="00330538" w:rsidP="00330538">
      <w:pPr>
        <w:ind w:left="720"/>
        <w:rPr>
          <w:rStyle w:val="slostrany"/>
          <w:rFonts w:ascii="Arial" w:hAnsi="Arial" w:cs="Arial"/>
          <w:b w:val="0"/>
          <w:sz w:val="22"/>
          <w:szCs w:val="22"/>
        </w:rPr>
      </w:pPr>
      <w:r w:rsidRPr="00B066D8">
        <w:rPr>
          <w:rStyle w:val="slostrany"/>
          <w:rFonts w:ascii="Arial" w:hAnsi="Arial" w:cs="Arial"/>
          <w:b w:val="0"/>
          <w:sz w:val="22"/>
          <w:szCs w:val="22"/>
        </w:rPr>
        <w:t xml:space="preserve">- </w:t>
      </w:r>
      <w:r w:rsidRPr="00B066D8">
        <w:rPr>
          <w:rStyle w:val="slostrany"/>
          <w:rFonts w:ascii="Arial" w:hAnsi="Arial" w:cs="Arial"/>
          <w:sz w:val="22"/>
          <w:szCs w:val="22"/>
        </w:rPr>
        <w:t>pri malej zveri</w:t>
      </w:r>
      <w:r w:rsidRPr="00B066D8">
        <w:rPr>
          <w:rStyle w:val="slostrany"/>
          <w:rFonts w:ascii="Arial" w:hAnsi="Arial" w:cs="Arial"/>
          <w:b w:val="0"/>
          <w:sz w:val="22"/>
          <w:szCs w:val="22"/>
        </w:rPr>
        <w:t xml:space="preserve">, prvá bonita 0,10 €, druhá bonita 0,09 €, tretia bonita 0,08 €,  štvrtá  bonita       </w:t>
      </w:r>
    </w:p>
    <w:p w:rsidR="00330538" w:rsidRPr="00B066D8" w:rsidRDefault="00330538" w:rsidP="00330538">
      <w:pPr>
        <w:ind w:left="720"/>
        <w:rPr>
          <w:rStyle w:val="slostrany"/>
          <w:rFonts w:ascii="Arial" w:hAnsi="Arial" w:cs="Arial"/>
          <w:b w:val="0"/>
          <w:sz w:val="22"/>
          <w:szCs w:val="22"/>
        </w:rPr>
      </w:pPr>
      <w:r w:rsidRPr="00B066D8">
        <w:rPr>
          <w:rStyle w:val="slostrany"/>
          <w:rFonts w:ascii="Arial" w:hAnsi="Arial" w:cs="Arial"/>
          <w:b w:val="0"/>
          <w:sz w:val="22"/>
          <w:szCs w:val="22"/>
        </w:rPr>
        <w:t xml:space="preserve">                             0,07 €   </w:t>
      </w:r>
    </w:p>
    <w:p w:rsidR="00330538" w:rsidRPr="00B066D8" w:rsidRDefault="00330538" w:rsidP="00330538">
      <w:pPr>
        <w:rPr>
          <w:rStyle w:val="slostrany"/>
          <w:rFonts w:ascii="Arial" w:hAnsi="Arial" w:cs="Arial"/>
          <w:b w:val="0"/>
          <w:sz w:val="22"/>
          <w:szCs w:val="22"/>
        </w:rPr>
      </w:pPr>
      <w:r w:rsidRPr="00B066D8">
        <w:rPr>
          <w:rStyle w:val="slostrany"/>
          <w:rFonts w:ascii="Arial" w:hAnsi="Arial" w:cs="Arial"/>
          <w:b w:val="0"/>
          <w:sz w:val="22"/>
          <w:szCs w:val="22"/>
        </w:rPr>
        <w:t xml:space="preserve">             - </w:t>
      </w:r>
      <w:r w:rsidRPr="00B066D8">
        <w:rPr>
          <w:rStyle w:val="slostrany"/>
          <w:rFonts w:ascii="Arial" w:hAnsi="Arial" w:cs="Arial"/>
          <w:sz w:val="22"/>
          <w:szCs w:val="22"/>
        </w:rPr>
        <w:t>pri srnčej zveri,</w:t>
      </w:r>
      <w:r w:rsidRPr="00B066D8">
        <w:rPr>
          <w:rStyle w:val="slostrany"/>
          <w:rFonts w:ascii="Arial" w:hAnsi="Arial" w:cs="Arial"/>
          <w:b w:val="0"/>
          <w:sz w:val="22"/>
          <w:szCs w:val="22"/>
        </w:rPr>
        <w:t xml:space="preserve"> prvá bonita 0,14 €, druhá 0,13 €, tretia 0,12 €, štvrtá  0,11 €</w:t>
      </w:r>
    </w:p>
    <w:p w:rsidR="00B066D8" w:rsidRDefault="00330538" w:rsidP="00330538">
      <w:pPr>
        <w:rPr>
          <w:rStyle w:val="slostrany"/>
          <w:rFonts w:ascii="Arial" w:hAnsi="Arial" w:cs="Arial"/>
          <w:b w:val="0"/>
          <w:sz w:val="22"/>
          <w:szCs w:val="22"/>
        </w:rPr>
      </w:pPr>
      <w:r w:rsidRPr="00B066D8">
        <w:rPr>
          <w:rStyle w:val="slostrany"/>
          <w:rFonts w:ascii="Arial" w:hAnsi="Arial" w:cs="Arial"/>
          <w:b w:val="0"/>
          <w:sz w:val="22"/>
          <w:szCs w:val="22"/>
        </w:rPr>
        <w:t xml:space="preserve">             - </w:t>
      </w:r>
      <w:r w:rsidRPr="00B066D8">
        <w:rPr>
          <w:rStyle w:val="slostrany"/>
          <w:rFonts w:ascii="Arial" w:hAnsi="Arial" w:cs="Arial"/>
          <w:sz w:val="22"/>
          <w:szCs w:val="22"/>
        </w:rPr>
        <w:t>pri jelenej zveri,</w:t>
      </w:r>
      <w:r w:rsidRPr="00B066D8">
        <w:rPr>
          <w:rStyle w:val="slostrany"/>
          <w:rFonts w:ascii="Arial" w:hAnsi="Arial" w:cs="Arial"/>
          <w:b w:val="0"/>
          <w:sz w:val="22"/>
          <w:szCs w:val="22"/>
        </w:rPr>
        <w:t xml:space="preserve"> prvá bonita 0,18 €, druhá bonita 0,17 €, tretia bonita 0,16 € a </w:t>
      </w:r>
      <w:r w:rsidR="00B066D8">
        <w:rPr>
          <w:rStyle w:val="slostrany"/>
          <w:rFonts w:ascii="Arial" w:hAnsi="Arial" w:cs="Arial"/>
          <w:b w:val="0"/>
          <w:sz w:val="22"/>
          <w:szCs w:val="22"/>
        </w:rPr>
        <w:t xml:space="preserve">  </w:t>
      </w:r>
    </w:p>
    <w:p w:rsidR="00330538" w:rsidRPr="00B066D8" w:rsidRDefault="00B066D8" w:rsidP="00330538">
      <w:pPr>
        <w:rPr>
          <w:rStyle w:val="slostrany"/>
          <w:rFonts w:ascii="Arial" w:hAnsi="Arial" w:cs="Arial"/>
          <w:b w:val="0"/>
          <w:sz w:val="22"/>
          <w:szCs w:val="22"/>
        </w:rPr>
      </w:pPr>
      <w:r>
        <w:rPr>
          <w:rStyle w:val="slostrany"/>
          <w:rFonts w:ascii="Arial" w:hAnsi="Arial" w:cs="Arial"/>
          <w:b w:val="0"/>
          <w:sz w:val="22"/>
          <w:szCs w:val="22"/>
        </w:rPr>
        <w:t xml:space="preserve">               </w:t>
      </w:r>
      <w:r w:rsidR="00330538" w:rsidRPr="00B066D8">
        <w:rPr>
          <w:rStyle w:val="slostrany"/>
          <w:rFonts w:ascii="Arial" w:hAnsi="Arial" w:cs="Arial"/>
          <w:b w:val="0"/>
          <w:sz w:val="22"/>
          <w:szCs w:val="22"/>
        </w:rPr>
        <w:t>štvrtá 0,15 €</w:t>
      </w:r>
    </w:p>
    <w:p w:rsidR="00330538" w:rsidRPr="00B066D8" w:rsidRDefault="00330538" w:rsidP="00330538">
      <w:pPr>
        <w:ind w:left="708"/>
        <w:jc w:val="both"/>
        <w:rPr>
          <w:rStyle w:val="slostrany"/>
          <w:rFonts w:ascii="Arial" w:hAnsi="Arial" w:cs="Arial"/>
          <w:i/>
          <w:sz w:val="22"/>
          <w:szCs w:val="22"/>
        </w:rPr>
      </w:pPr>
    </w:p>
    <w:p w:rsidR="00330538" w:rsidRPr="00B066D8" w:rsidRDefault="00330538" w:rsidP="00330538">
      <w:pPr>
        <w:ind w:left="708"/>
        <w:jc w:val="both"/>
        <w:rPr>
          <w:rStyle w:val="slostrany"/>
          <w:rFonts w:ascii="Arial" w:hAnsi="Arial" w:cs="Arial"/>
          <w:i/>
          <w:sz w:val="20"/>
          <w:szCs w:val="20"/>
        </w:rPr>
      </w:pPr>
      <w:r w:rsidRPr="00B066D8">
        <w:rPr>
          <w:rStyle w:val="slostrany"/>
          <w:rFonts w:ascii="Arial" w:hAnsi="Arial" w:cs="Arial"/>
          <w:i/>
          <w:sz w:val="20"/>
          <w:szCs w:val="20"/>
        </w:rPr>
        <w:t>5 % z prijatého podielu,  SPK odvedie na samostatný účet Fondu pre rozvoj a zveľaďovanie poľovníctva (FRZP) na Slovensku</w:t>
      </w:r>
    </w:p>
    <w:p w:rsidR="00330538" w:rsidRPr="00B066D8" w:rsidRDefault="00330538" w:rsidP="00330538">
      <w:pPr>
        <w:ind w:left="708"/>
        <w:jc w:val="both"/>
        <w:rPr>
          <w:rStyle w:val="slostrany"/>
          <w:rFonts w:ascii="Arial" w:hAnsi="Arial" w:cs="Arial"/>
          <w:b w:val="0"/>
          <w:i/>
          <w:sz w:val="22"/>
          <w:szCs w:val="22"/>
        </w:rPr>
      </w:pPr>
    </w:p>
    <w:p w:rsidR="00330538" w:rsidRPr="00B066D8" w:rsidRDefault="00330538" w:rsidP="001771C3">
      <w:pPr>
        <w:numPr>
          <w:ilvl w:val="0"/>
          <w:numId w:val="13"/>
        </w:numPr>
        <w:ind w:left="720"/>
        <w:jc w:val="both"/>
        <w:rPr>
          <w:rStyle w:val="slostrany"/>
          <w:rFonts w:ascii="Arial" w:hAnsi="Arial" w:cs="Arial"/>
          <w:sz w:val="22"/>
        </w:rPr>
      </w:pPr>
      <w:r w:rsidRPr="00B066D8">
        <w:rPr>
          <w:rStyle w:val="slostrany"/>
          <w:rFonts w:ascii="Arial" w:hAnsi="Arial" w:cs="Arial"/>
          <w:b w:val="0"/>
          <w:sz w:val="22"/>
          <w:szCs w:val="22"/>
        </w:rPr>
        <w:t xml:space="preserve">20 % z </w:t>
      </w:r>
      <w:r w:rsidRPr="00B066D8">
        <w:rPr>
          <w:rStyle w:val="slostrany"/>
          <w:rFonts w:ascii="Arial" w:hAnsi="Arial" w:cs="Arial"/>
          <w:sz w:val="22"/>
          <w:szCs w:val="22"/>
        </w:rPr>
        <w:t>členského príspevku FO</w:t>
      </w:r>
      <w:r w:rsidRPr="00B066D8">
        <w:rPr>
          <w:rStyle w:val="slostrany"/>
          <w:rFonts w:ascii="Arial" w:hAnsi="Arial" w:cs="Arial"/>
          <w:b w:val="0"/>
          <w:sz w:val="22"/>
          <w:szCs w:val="22"/>
        </w:rPr>
        <w:t xml:space="preserve"> bez príslušnosti k poľovníckej organizácii zo sumy </w:t>
      </w:r>
      <w:r w:rsidRPr="00B066D8">
        <w:rPr>
          <w:rStyle w:val="slostrany"/>
          <w:rFonts w:ascii="Arial" w:hAnsi="Arial" w:cs="Arial"/>
          <w:sz w:val="22"/>
          <w:szCs w:val="22"/>
        </w:rPr>
        <w:t>20,00 €/rok</w:t>
      </w:r>
      <w:r w:rsidRPr="00B066D8">
        <w:rPr>
          <w:rStyle w:val="slostrany"/>
          <w:rFonts w:ascii="Arial" w:hAnsi="Arial" w:cs="Arial"/>
          <w:b w:val="0"/>
          <w:sz w:val="22"/>
          <w:szCs w:val="22"/>
        </w:rPr>
        <w:t xml:space="preserve"> - platia len členovia, ktorí sú členmi priamo v SPK, a nie prostredníctvom poľovníckej organizácie (</w:t>
      </w:r>
      <w:r w:rsidRPr="00B066D8">
        <w:rPr>
          <w:rStyle w:val="slostrany"/>
          <w:rFonts w:ascii="Arial" w:hAnsi="Arial" w:cs="Arial"/>
          <w:b w:val="0"/>
          <w:sz w:val="20"/>
          <w:szCs w:val="20"/>
        </w:rPr>
        <w:t>SPZ, PS, Pribina  a iné; alebo zamestnanci Lesov SR alebo VLM alebo inej právnickej osoby s predmetom činnosti poľovníctvo</w:t>
      </w:r>
      <w:r w:rsidRPr="00B066D8">
        <w:rPr>
          <w:rStyle w:val="slostrany"/>
          <w:rFonts w:ascii="Arial" w:hAnsi="Arial" w:cs="Arial"/>
          <w:b w:val="0"/>
          <w:sz w:val="22"/>
          <w:szCs w:val="22"/>
        </w:rPr>
        <w:t xml:space="preserve">); termín odvodu </w:t>
      </w:r>
      <w:r w:rsidRPr="001031B2">
        <w:rPr>
          <w:rStyle w:val="slostrany"/>
          <w:rFonts w:ascii="Arial" w:hAnsi="Arial" w:cs="Arial"/>
          <w:b w:val="0"/>
          <w:sz w:val="22"/>
          <w:szCs w:val="22"/>
          <w:u w:val="single"/>
        </w:rPr>
        <w:t>30.11.</w:t>
      </w:r>
      <w:r w:rsidRPr="001031B2">
        <w:rPr>
          <w:rFonts w:ascii="Arial" w:hAnsi="Arial" w:cs="Arial"/>
          <w:b/>
          <w:u w:val="single"/>
        </w:rPr>
        <w:t xml:space="preserve"> </w:t>
      </w:r>
      <w:r w:rsidR="006436C1" w:rsidRPr="001031B2">
        <w:rPr>
          <w:rStyle w:val="slostrany"/>
          <w:rFonts w:ascii="Arial" w:hAnsi="Arial" w:cs="Arial"/>
          <w:b w:val="0"/>
          <w:sz w:val="22"/>
          <w:szCs w:val="22"/>
          <w:u w:val="single"/>
        </w:rPr>
        <w:t>201</w:t>
      </w:r>
      <w:r w:rsidR="00414C5B">
        <w:rPr>
          <w:rStyle w:val="slostrany"/>
          <w:rFonts w:ascii="Arial" w:hAnsi="Arial" w:cs="Arial"/>
          <w:b w:val="0"/>
          <w:sz w:val="22"/>
          <w:szCs w:val="22"/>
          <w:u w:val="single"/>
        </w:rPr>
        <w:t>7</w:t>
      </w:r>
    </w:p>
    <w:p w:rsidR="006436C1" w:rsidRPr="00B066D8" w:rsidRDefault="006436C1" w:rsidP="006436C1">
      <w:pPr>
        <w:ind w:left="720"/>
        <w:jc w:val="both"/>
        <w:rPr>
          <w:rStyle w:val="slostrany"/>
          <w:rFonts w:ascii="Arial" w:hAnsi="Arial" w:cs="Arial"/>
          <w:b w:val="0"/>
          <w:sz w:val="22"/>
          <w:szCs w:val="22"/>
        </w:rPr>
      </w:pPr>
    </w:p>
    <w:p w:rsidR="00330538" w:rsidRPr="00B066D8" w:rsidRDefault="00330538" w:rsidP="00330538">
      <w:pPr>
        <w:pStyle w:val="Odsekzoznamu"/>
        <w:numPr>
          <w:ilvl w:val="0"/>
          <w:numId w:val="1"/>
        </w:numPr>
        <w:suppressAutoHyphens/>
        <w:autoSpaceDN w:val="0"/>
        <w:spacing w:after="160" w:line="256" w:lineRule="auto"/>
        <w:textAlignment w:val="baseline"/>
        <w:rPr>
          <w:rFonts w:ascii="Arial" w:hAnsi="Arial" w:cs="Arial"/>
          <w:b/>
          <w:u w:val="single"/>
        </w:rPr>
      </w:pPr>
      <w:r w:rsidRPr="00B066D8">
        <w:rPr>
          <w:rFonts w:ascii="Arial" w:hAnsi="Arial" w:cs="Arial"/>
          <w:b/>
          <w:u w:val="single"/>
        </w:rPr>
        <w:t>Platby zápisných príspevkov PO a FO</w:t>
      </w:r>
    </w:p>
    <w:p w:rsidR="00330538" w:rsidRPr="00B066D8" w:rsidRDefault="00330538" w:rsidP="00330538">
      <w:pPr>
        <w:pStyle w:val="Odsekzoznamu"/>
        <w:jc w:val="both"/>
        <w:rPr>
          <w:rFonts w:ascii="Arial" w:hAnsi="Arial" w:cs="Arial"/>
          <w:b/>
        </w:rPr>
      </w:pPr>
      <w:r w:rsidRPr="00B066D8">
        <w:rPr>
          <w:rFonts w:ascii="Arial" w:hAnsi="Arial" w:cs="Arial"/>
          <w:i/>
        </w:rPr>
        <w:t>prijatých do</w:t>
      </w:r>
      <w:r w:rsidRPr="00B066D8">
        <w:rPr>
          <w:rFonts w:ascii="Arial" w:hAnsi="Arial" w:cs="Arial"/>
          <w:b/>
          <w:i/>
        </w:rPr>
        <w:t xml:space="preserve"> 31.03. </w:t>
      </w:r>
      <w:r w:rsidR="006436C1" w:rsidRPr="00B066D8">
        <w:rPr>
          <w:rFonts w:ascii="Arial" w:hAnsi="Arial" w:cs="Arial"/>
          <w:b/>
          <w:i/>
        </w:rPr>
        <w:t>201</w:t>
      </w:r>
      <w:r w:rsidR="00414C5B">
        <w:rPr>
          <w:rFonts w:ascii="Arial" w:hAnsi="Arial" w:cs="Arial"/>
          <w:b/>
          <w:i/>
        </w:rPr>
        <w:t>7</w:t>
      </w:r>
      <w:r w:rsidRPr="00B066D8">
        <w:rPr>
          <w:rFonts w:ascii="Arial" w:hAnsi="Arial" w:cs="Arial"/>
          <w:b/>
          <w:i/>
        </w:rPr>
        <w:t xml:space="preserve">; </w:t>
      </w:r>
      <w:r w:rsidRPr="00B066D8">
        <w:rPr>
          <w:rFonts w:ascii="Arial" w:hAnsi="Arial" w:cs="Arial"/>
        </w:rPr>
        <w:t>termín odvodu</w:t>
      </w:r>
      <w:r w:rsidRPr="00B066D8">
        <w:rPr>
          <w:rFonts w:ascii="Arial" w:hAnsi="Arial" w:cs="Arial"/>
          <w:b/>
        </w:rPr>
        <w:t xml:space="preserve"> 15.04. </w:t>
      </w:r>
      <w:r w:rsidR="00414C5B">
        <w:rPr>
          <w:rFonts w:ascii="Arial" w:hAnsi="Arial" w:cs="Arial"/>
          <w:b/>
        </w:rPr>
        <w:t>2017</w:t>
      </w:r>
    </w:p>
    <w:p w:rsidR="00330538" w:rsidRPr="00B066D8" w:rsidRDefault="00330538" w:rsidP="00330538">
      <w:pPr>
        <w:pStyle w:val="Odsekzoznamu"/>
        <w:numPr>
          <w:ilvl w:val="0"/>
          <w:numId w:val="14"/>
        </w:numPr>
        <w:suppressAutoHyphens/>
        <w:autoSpaceDN w:val="0"/>
        <w:spacing w:after="160" w:line="256" w:lineRule="auto"/>
        <w:textAlignment w:val="baseline"/>
        <w:rPr>
          <w:rStyle w:val="slostrany"/>
          <w:rFonts w:ascii="Arial" w:hAnsi="Arial" w:cs="Arial"/>
          <w:b w:val="0"/>
          <w:sz w:val="22"/>
          <w:szCs w:val="22"/>
        </w:rPr>
      </w:pPr>
      <w:r w:rsidRPr="00B066D8">
        <w:rPr>
          <w:rStyle w:val="slostrany"/>
          <w:rFonts w:ascii="Arial" w:hAnsi="Arial" w:cs="Arial"/>
          <w:b w:val="0"/>
          <w:sz w:val="22"/>
          <w:szCs w:val="22"/>
        </w:rPr>
        <w:t xml:space="preserve">20 %  zo zápisného príspevku zo sumy pre </w:t>
      </w:r>
      <w:r w:rsidRPr="00B066D8">
        <w:rPr>
          <w:rStyle w:val="slostrany"/>
          <w:rFonts w:ascii="Arial" w:hAnsi="Arial" w:cs="Arial"/>
          <w:sz w:val="22"/>
          <w:szCs w:val="22"/>
        </w:rPr>
        <w:t>právnické osoby 165,00 €</w:t>
      </w:r>
    </w:p>
    <w:p w:rsidR="00330538" w:rsidRPr="00B066D8" w:rsidRDefault="00330538" w:rsidP="00330538">
      <w:pPr>
        <w:pStyle w:val="Odsekzoznamu"/>
        <w:numPr>
          <w:ilvl w:val="0"/>
          <w:numId w:val="14"/>
        </w:numPr>
        <w:suppressAutoHyphens/>
        <w:autoSpaceDN w:val="0"/>
        <w:spacing w:after="160" w:line="256" w:lineRule="auto"/>
        <w:textAlignment w:val="baseline"/>
        <w:rPr>
          <w:rStyle w:val="slostrany"/>
          <w:rFonts w:ascii="Arial" w:hAnsi="Arial" w:cs="Arial"/>
          <w:b w:val="0"/>
          <w:u w:val="single"/>
        </w:rPr>
      </w:pPr>
      <w:r w:rsidRPr="00B066D8">
        <w:rPr>
          <w:rStyle w:val="slostrany"/>
          <w:rFonts w:ascii="Arial" w:hAnsi="Arial" w:cs="Arial"/>
          <w:b w:val="0"/>
          <w:sz w:val="22"/>
          <w:szCs w:val="22"/>
        </w:rPr>
        <w:t xml:space="preserve">20 %  zo zápisného príspevku zo sumy pre </w:t>
      </w:r>
      <w:r w:rsidRPr="00B066D8">
        <w:rPr>
          <w:rStyle w:val="slostrany"/>
          <w:rFonts w:ascii="Arial" w:hAnsi="Arial" w:cs="Arial"/>
          <w:sz w:val="22"/>
          <w:szCs w:val="22"/>
        </w:rPr>
        <w:t>fyzické osoby 30,00 €</w:t>
      </w:r>
    </w:p>
    <w:p w:rsidR="00330538" w:rsidRPr="00B066D8" w:rsidRDefault="00330538" w:rsidP="00330538">
      <w:pPr>
        <w:pStyle w:val="Odsekzoznamu"/>
        <w:suppressAutoHyphens/>
        <w:autoSpaceDN w:val="0"/>
        <w:spacing w:after="160" w:line="256" w:lineRule="auto"/>
        <w:ind w:left="1080"/>
        <w:textAlignment w:val="baseline"/>
        <w:rPr>
          <w:rFonts w:ascii="Arial" w:hAnsi="Arial" w:cs="Arial"/>
          <w:b/>
          <w:u w:val="single"/>
        </w:rPr>
      </w:pPr>
    </w:p>
    <w:p w:rsidR="00330538" w:rsidRPr="00B066D8" w:rsidRDefault="00330538" w:rsidP="00330538">
      <w:pPr>
        <w:pStyle w:val="Odsekzoznamu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B066D8">
        <w:rPr>
          <w:rFonts w:ascii="Arial" w:hAnsi="Arial" w:cs="Arial"/>
          <w:b/>
          <w:u w:val="single"/>
        </w:rPr>
        <w:t>20%  poplatkov z vydaných a predĺžených poľovných lístkov</w:t>
      </w:r>
    </w:p>
    <w:p w:rsidR="00330538" w:rsidRPr="00B066D8" w:rsidRDefault="00330538" w:rsidP="00330538">
      <w:pPr>
        <w:pStyle w:val="Odsekzoznamu"/>
        <w:jc w:val="both"/>
        <w:rPr>
          <w:rFonts w:ascii="Arial" w:hAnsi="Arial" w:cs="Arial"/>
        </w:rPr>
      </w:pPr>
      <w:r w:rsidRPr="00B066D8">
        <w:rPr>
          <w:rFonts w:ascii="Arial" w:hAnsi="Arial" w:cs="Arial"/>
          <w:i/>
        </w:rPr>
        <w:t>prijatých do</w:t>
      </w:r>
      <w:r w:rsidR="00BA7309">
        <w:rPr>
          <w:rFonts w:ascii="Arial" w:hAnsi="Arial" w:cs="Arial"/>
          <w:b/>
          <w:i/>
        </w:rPr>
        <w:t xml:space="preserve"> 30.06.</w:t>
      </w:r>
      <w:r w:rsidR="0030412A" w:rsidRPr="00B066D8">
        <w:rPr>
          <w:rFonts w:ascii="Arial" w:hAnsi="Arial" w:cs="Arial"/>
          <w:b/>
          <w:i/>
        </w:rPr>
        <w:t>201</w:t>
      </w:r>
      <w:r w:rsidR="00414C5B">
        <w:rPr>
          <w:rFonts w:ascii="Arial" w:hAnsi="Arial" w:cs="Arial"/>
          <w:b/>
          <w:i/>
        </w:rPr>
        <w:t>7</w:t>
      </w:r>
      <w:r w:rsidRPr="00B066D8">
        <w:rPr>
          <w:rFonts w:ascii="Arial" w:hAnsi="Arial" w:cs="Arial"/>
        </w:rPr>
        <w:t xml:space="preserve">; termín odvodu do </w:t>
      </w:r>
      <w:r w:rsidR="0030412A" w:rsidRPr="00B066D8">
        <w:rPr>
          <w:rFonts w:ascii="Arial" w:hAnsi="Arial" w:cs="Arial"/>
          <w:b/>
        </w:rPr>
        <w:t>10.07.201</w:t>
      </w:r>
      <w:r w:rsidR="00414C5B">
        <w:rPr>
          <w:rFonts w:ascii="Arial" w:hAnsi="Arial" w:cs="Arial"/>
          <w:b/>
        </w:rPr>
        <w:t>7</w:t>
      </w:r>
    </w:p>
    <w:p w:rsidR="00330538" w:rsidRPr="00B066D8" w:rsidRDefault="00330538" w:rsidP="00330538">
      <w:pPr>
        <w:pStyle w:val="Odsekzoznamu"/>
        <w:jc w:val="both"/>
        <w:rPr>
          <w:rFonts w:ascii="Arial" w:hAnsi="Arial" w:cs="Arial"/>
          <w:b/>
        </w:rPr>
      </w:pPr>
      <w:r w:rsidRPr="00B066D8">
        <w:rPr>
          <w:rFonts w:ascii="Arial" w:hAnsi="Arial" w:cs="Arial"/>
          <w:i/>
        </w:rPr>
        <w:t>prijatých do</w:t>
      </w:r>
      <w:r w:rsidRPr="00B066D8">
        <w:rPr>
          <w:rFonts w:ascii="Arial" w:hAnsi="Arial" w:cs="Arial"/>
        </w:rPr>
        <w:t xml:space="preserve"> </w:t>
      </w:r>
      <w:r w:rsidR="00BA7309">
        <w:rPr>
          <w:rFonts w:ascii="Arial" w:hAnsi="Arial" w:cs="Arial"/>
          <w:b/>
          <w:i/>
        </w:rPr>
        <w:t>31.12.</w:t>
      </w:r>
      <w:r w:rsidR="0030412A" w:rsidRPr="00B066D8">
        <w:rPr>
          <w:rFonts w:ascii="Arial" w:hAnsi="Arial" w:cs="Arial"/>
          <w:b/>
          <w:i/>
        </w:rPr>
        <w:t>201</w:t>
      </w:r>
      <w:r w:rsidR="00414C5B">
        <w:rPr>
          <w:rFonts w:ascii="Arial" w:hAnsi="Arial" w:cs="Arial"/>
          <w:b/>
          <w:i/>
        </w:rPr>
        <w:t>7</w:t>
      </w:r>
      <w:r w:rsidRPr="00B066D8">
        <w:rPr>
          <w:rFonts w:ascii="Arial" w:hAnsi="Arial" w:cs="Arial"/>
        </w:rPr>
        <w:t>; termín odvodu do </w:t>
      </w:r>
      <w:r w:rsidR="0030412A" w:rsidRPr="00B066D8">
        <w:rPr>
          <w:rFonts w:ascii="Arial" w:hAnsi="Arial" w:cs="Arial"/>
          <w:b/>
        </w:rPr>
        <w:t>10.01.201</w:t>
      </w:r>
      <w:r w:rsidR="00414C5B">
        <w:rPr>
          <w:rFonts w:ascii="Arial" w:hAnsi="Arial" w:cs="Arial"/>
          <w:b/>
        </w:rPr>
        <w:t>8</w:t>
      </w:r>
      <w:r w:rsidRPr="00B066D8">
        <w:rPr>
          <w:rFonts w:ascii="Arial" w:hAnsi="Arial" w:cs="Arial"/>
          <w:b/>
        </w:rPr>
        <w:t xml:space="preserve"> </w:t>
      </w:r>
    </w:p>
    <w:p w:rsidR="00330538" w:rsidRDefault="00330538" w:rsidP="00330538">
      <w:pPr>
        <w:jc w:val="both"/>
        <w:rPr>
          <w:rFonts w:ascii="Arial" w:hAnsi="Arial" w:cs="Arial"/>
          <w:b/>
        </w:rPr>
      </w:pPr>
      <w:r w:rsidRPr="00B066D8">
        <w:rPr>
          <w:rFonts w:ascii="Arial" w:hAnsi="Arial" w:cs="Arial"/>
          <w:b/>
        </w:rPr>
        <w:tab/>
      </w:r>
    </w:p>
    <w:p w:rsidR="00B066D8" w:rsidRPr="00B066D8" w:rsidRDefault="00B066D8" w:rsidP="00330538">
      <w:pPr>
        <w:jc w:val="both"/>
        <w:rPr>
          <w:rFonts w:ascii="Arial" w:hAnsi="Arial" w:cs="Arial"/>
          <w:b/>
        </w:rPr>
      </w:pPr>
    </w:p>
    <w:p w:rsidR="00330538" w:rsidRPr="00B066D8" w:rsidRDefault="00330538" w:rsidP="00330538">
      <w:pPr>
        <w:pStyle w:val="Odsekzoznamu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B066D8">
        <w:rPr>
          <w:rFonts w:ascii="Arial" w:hAnsi="Arial" w:cs="Arial"/>
          <w:b/>
          <w:u w:val="single"/>
        </w:rPr>
        <w:lastRenderedPageBreak/>
        <w:t>Členský príspevok FO príslušnej k poľovníckej organizácii</w:t>
      </w:r>
      <w:r w:rsidRPr="00B066D8">
        <w:rPr>
          <w:rFonts w:ascii="Arial" w:hAnsi="Arial" w:cs="Arial"/>
          <w:b/>
        </w:rPr>
        <w:t xml:space="preserve"> </w:t>
      </w:r>
    </w:p>
    <w:p w:rsidR="00330538" w:rsidRPr="00B066D8" w:rsidRDefault="00330538" w:rsidP="00330538">
      <w:pPr>
        <w:pStyle w:val="Odsekzoznamu"/>
        <w:jc w:val="both"/>
        <w:rPr>
          <w:rStyle w:val="slostrany"/>
          <w:rFonts w:ascii="Arial" w:hAnsi="Arial" w:cs="Arial"/>
          <w:b w:val="0"/>
        </w:rPr>
      </w:pPr>
      <w:r w:rsidRPr="00B066D8">
        <w:rPr>
          <w:rFonts w:ascii="Arial" w:hAnsi="Arial" w:cs="Arial"/>
        </w:rPr>
        <w:t xml:space="preserve">výška </w:t>
      </w:r>
      <w:r w:rsidRPr="00B066D8">
        <w:rPr>
          <w:rStyle w:val="slostrany"/>
          <w:rFonts w:ascii="Arial" w:hAnsi="Arial" w:cs="Arial"/>
        </w:rPr>
        <w:t>3,00 €/člen/rok</w:t>
      </w:r>
      <w:r w:rsidRPr="00B066D8">
        <w:rPr>
          <w:rFonts w:ascii="Arial" w:hAnsi="Arial" w:cs="Arial"/>
        </w:rPr>
        <w:t xml:space="preserve">;  termín odvodu </w:t>
      </w:r>
      <w:r w:rsidRPr="00B066D8">
        <w:rPr>
          <w:rStyle w:val="slostrany"/>
          <w:rFonts w:ascii="Arial" w:hAnsi="Arial" w:cs="Arial"/>
        </w:rPr>
        <w:t>do 31.</w:t>
      </w:r>
      <w:r w:rsidR="001031B2">
        <w:rPr>
          <w:rStyle w:val="slostrany"/>
          <w:rFonts w:ascii="Arial" w:hAnsi="Arial" w:cs="Arial"/>
        </w:rPr>
        <w:t>03.</w:t>
      </w:r>
      <w:r w:rsidR="00414C5B">
        <w:rPr>
          <w:rStyle w:val="slostrany"/>
          <w:rFonts w:ascii="Arial" w:hAnsi="Arial" w:cs="Arial"/>
        </w:rPr>
        <w:t>2017</w:t>
      </w:r>
      <w:r w:rsidRPr="00B066D8">
        <w:rPr>
          <w:rStyle w:val="slostrany"/>
          <w:rFonts w:ascii="Arial" w:hAnsi="Arial" w:cs="Arial"/>
        </w:rPr>
        <w:t>;</w:t>
      </w:r>
      <w:r w:rsidRPr="00B066D8">
        <w:rPr>
          <w:rStyle w:val="slostrany"/>
          <w:rFonts w:ascii="Arial" w:hAnsi="Arial" w:cs="Arial"/>
          <w:b w:val="0"/>
        </w:rPr>
        <w:t xml:space="preserve"> </w:t>
      </w:r>
    </w:p>
    <w:p w:rsidR="00330538" w:rsidRPr="00B066D8" w:rsidRDefault="00330538" w:rsidP="00330538">
      <w:pPr>
        <w:ind w:left="708"/>
        <w:jc w:val="both"/>
        <w:rPr>
          <w:rFonts w:ascii="Arial" w:hAnsi="Arial" w:cs="Arial"/>
        </w:rPr>
      </w:pPr>
      <w:r w:rsidRPr="00B066D8">
        <w:rPr>
          <w:rFonts w:ascii="Arial" w:hAnsi="Arial" w:cs="Arial"/>
          <w:sz w:val="20"/>
          <w:szCs w:val="20"/>
        </w:rPr>
        <w:t>na základe uznesenia č. 13/2011 snemu SPK v Michalovciach 11.06.2011; potvrdená uznesením č. 09/201</w:t>
      </w:r>
      <w:r w:rsidR="00F5459D" w:rsidRPr="00B066D8">
        <w:rPr>
          <w:rFonts w:ascii="Arial" w:hAnsi="Arial" w:cs="Arial"/>
          <w:sz w:val="20"/>
          <w:szCs w:val="20"/>
        </w:rPr>
        <w:t>5</w:t>
      </w:r>
      <w:r w:rsidRPr="00B066D8">
        <w:rPr>
          <w:rFonts w:ascii="Arial" w:hAnsi="Arial" w:cs="Arial"/>
          <w:sz w:val="20"/>
          <w:szCs w:val="20"/>
        </w:rPr>
        <w:t xml:space="preserve"> snemu SPK v</w:t>
      </w:r>
      <w:r w:rsidR="00F5459D" w:rsidRPr="00B066D8">
        <w:rPr>
          <w:rFonts w:ascii="Arial" w:hAnsi="Arial" w:cs="Arial"/>
          <w:sz w:val="20"/>
          <w:szCs w:val="20"/>
        </w:rPr>
        <w:t> Žiline 07.11.2015</w:t>
      </w:r>
      <w:r w:rsidRPr="00B066D8">
        <w:rPr>
          <w:rFonts w:ascii="Arial" w:hAnsi="Arial" w:cs="Arial"/>
        </w:rPr>
        <w:t xml:space="preserve"> </w:t>
      </w:r>
    </w:p>
    <w:p w:rsidR="00330538" w:rsidRPr="00B066D8" w:rsidRDefault="00330538" w:rsidP="00330538">
      <w:pPr>
        <w:pStyle w:val="Odsekzoznamu"/>
        <w:jc w:val="both"/>
        <w:rPr>
          <w:rStyle w:val="slostrany"/>
          <w:rFonts w:ascii="Arial" w:hAnsi="Arial" w:cs="Arial"/>
          <w:b w:val="0"/>
        </w:rPr>
      </w:pPr>
      <w:r w:rsidRPr="00B066D8">
        <w:rPr>
          <w:rStyle w:val="slostrany"/>
          <w:rFonts w:ascii="Arial" w:hAnsi="Arial" w:cs="Arial"/>
          <w:b w:val="0"/>
        </w:rPr>
        <w:t>poplatok OkO/RgO SPZ odvedie SPZ, ktorý členský príspevok uhradí na účet SPK</w:t>
      </w:r>
      <w:r w:rsidR="008B35C1">
        <w:rPr>
          <w:rStyle w:val="slostrany"/>
          <w:rFonts w:ascii="Arial" w:hAnsi="Arial" w:cs="Arial"/>
          <w:b w:val="0"/>
        </w:rPr>
        <w:t>.</w:t>
      </w:r>
    </w:p>
    <w:p w:rsidR="00330538" w:rsidRPr="00B066D8" w:rsidRDefault="00330538" w:rsidP="00E73F84">
      <w:pPr>
        <w:ind w:left="708"/>
        <w:jc w:val="both"/>
        <w:rPr>
          <w:rStyle w:val="slostrany"/>
          <w:rFonts w:ascii="Arial" w:hAnsi="Arial" w:cs="Arial"/>
          <w:b w:val="0"/>
          <w:sz w:val="20"/>
        </w:rPr>
      </w:pPr>
      <w:r w:rsidRPr="00B066D8">
        <w:rPr>
          <w:rStyle w:val="slostrany"/>
          <w:rFonts w:ascii="Arial" w:hAnsi="Arial" w:cs="Arial"/>
          <w:b w:val="0"/>
          <w:sz w:val="20"/>
          <w:szCs w:val="20"/>
        </w:rPr>
        <w:t xml:space="preserve">Za tých členov, ktorí nie sú členmi SPZ, uhradí poplatok SPK ich materská organizácia (Lesy SR, š.p., </w:t>
      </w:r>
      <w:r w:rsidR="00E73F84" w:rsidRPr="00B066D8">
        <w:rPr>
          <w:rStyle w:val="slostrany"/>
          <w:rFonts w:ascii="Arial" w:hAnsi="Arial" w:cs="Arial"/>
          <w:b w:val="0"/>
          <w:sz w:val="20"/>
        </w:rPr>
        <w:t>Poľovnícka organizácia Diana, Slovenský lovecký a ochranný spolok PRIBINA, Združenie poľovníckych organizácií HUBERT, Poľovnícke združenie vlastníkov poľovných pozemkov "Vinohrady", Poľovnícka spoločnosť POLMEX a iní</w:t>
      </w:r>
      <w:r w:rsidRPr="00B066D8">
        <w:rPr>
          <w:rStyle w:val="slostrany"/>
          <w:rFonts w:ascii="Arial" w:hAnsi="Arial" w:cs="Arial"/>
          <w:b w:val="0"/>
          <w:sz w:val="20"/>
          <w:szCs w:val="20"/>
        </w:rPr>
        <w:t xml:space="preserve">). </w:t>
      </w:r>
    </w:p>
    <w:p w:rsidR="00330538" w:rsidRPr="00B066D8" w:rsidRDefault="00330538" w:rsidP="00E73F84">
      <w:pPr>
        <w:ind w:left="708"/>
        <w:jc w:val="both"/>
        <w:rPr>
          <w:rStyle w:val="slostrany"/>
          <w:rFonts w:ascii="Arial" w:hAnsi="Arial" w:cs="Arial"/>
          <w:b w:val="0"/>
          <w:sz w:val="20"/>
          <w:szCs w:val="20"/>
        </w:rPr>
      </w:pPr>
      <w:r w:rsidRPr="00B066D8">
        <w:rPr>
          <w:rStyle w:val="slostrany"/>
          <w:rFonts w:ascii="Arial" w:hAnsi="Arial" w:cs="Arial"/>
          <w:b w:val="0"/>
          <w:sz w:val="20"/>
          <w:szCs w:val="20"/>
        </w:rPr>
        <w:t>Členský príspevok od fyzickej osoby sa vyberá len jedenkrát v mieste trvalého bydliska (aj keď je členom viacerých poľovníckych organizácií).</w:t>
      </w:r>
    </w:p>
    <w:p w:rsidR="00330538" w:rsidRPr="00B066D8" w:rsidRDefault="00330538" w:rsidP="00330538">
      <w:pPr>
        <w:spacing w:line="120" w:lineRule="auto"/>
        <w:rPr>
          <w:rFonts w:ascii="Arial" w:hAnsi="Arial" w:cs="Arial"/>
          <w:color w:val="FF0000"/>
        </w:rPr>
      </w:pPr>
    </w:p>
    <w:p w:rsidR="00330538" w:rsidRPr="00B066D8" w:rsidRDefault="00330538" w:rsidP="00330538">
      <w:pPr>
        <w:rPr>
          <w:rFonts w:ascii="Arial" w:hAnsi="Arial" w:cs="Arial"/>
          <w:b/>
        </w:rPr>
      </w:pPr>
      <w:r w:rsidRPr="00B066D8">
        <w:rPr>
          <w:rFonts w:ascii="Arial" w:hAnsi="Arial" w:cs="Arial"/>
          <w:b/>
        </w:rPr>
        <w:t xml:space="preserve">      5.</w:t>
      </w:r>
      <w:r w:rsidRPr="00B066D8">
        <w:rPr>
          <w:rFonts w:ascii="Arial" w:hAnsi="Arial" w:cs="Arial"/>
        </w:rPr>
        <w:t xml:space="preserve"> </w:t>
      </w:r>
      <w:r w:rsidRPr="00B066D8">
        <w:rPr>
          <w:rFonts w:ascii="Arial" w:hAnsi="Arial" w:cs="Arial"/>
          <w:b/>
        </w:rPr>
        <w:t xml:space="preserve">   </w:t>
      </w:r>
      <w:r w:rsidRPr="00B066D8">
        <w:rPr>
          <w:rFonts w:ascii="Arial" w:hAnsi="Arial" w:cs="Arial"/>
          <w:b/>
          <w:u w:val="single"/>
        </w:rPr>
        <w:t>Poistenie uchádzačov o prvý poľovný lístok (kandidáti)</w:t>
      </w:r>
    </w:p>
    <w:p w:rsidR="00330538" w:rsidRPr="00B066D8" w:rsidRDefault="00330538" w:rsidP="00330538">
      <w:pPr>
        <w:rPr>
          <w:rFonts w:ascii="Arial" w:hAnsi="Arial" w:cs="Arial"/>
        </w:rPr>
      </w:pPr>
      <w:r w:rsidRPr="00B066D8">
        <w:rPr>
          <w:rFonts w:ascii="Arial" w:hAnsi="Arial" w:cs="Arial"/>
        </w:rPr>
        <w:t xml:space="preserve">    </w:t>
      </w:r>
      <w:r w:rsidRPr="00B066D8">
        <w:rPr>
          <w:rFonts w:ascii="Arial" w:hAnsi="Arial" w:cs="Arial"/>
        </w:rPr>
        <w:tab/>
        <w:t xml:space="preserve"> -  </w:t>
      </w:r>
      <w:r w:rsidRPr="00B066D8">
        <w:rPr>
          <w:rFonts w:ascii="Arial" w:hAnsi="Arial" w:cs="Arial"/>
          <w:b/>
        </w:rPr>
        <w:t xml:space="preserve">zodpovednostné poistenie </w:t>
      </w:r>
      <w:r w:rsidRPr="00B066D8">
        <w:rPr>
          <w:rFonts w:ascii="Arial" w:hAnsi="Arial" w:cs="Arial"/>
        </w:rPr>
        <w:t>vo výške</w:t>
      </w:r>
      <w:r w:rsidRPr="00B066D8">
        <w:rPr>
          <w:rFonts w:ascii="Arial" w:hAnsi="Arial" w:cs="Arial"/>
          <w:b/>
        </w:rPr>
        <w:t xml:space="preserve"> 2,50 €</w:t>
      </w:r>
    </w:p>
    <w:p w:rsidR="00330538" w:rsidRPr="00B066D8" w:rsidRDefault="00330538" w:rsidP="00330538">
      <w:pPr>
        <w:ind w:firstLine="708"/>
        <w:rPr>
          <w:rFonts w:ascii="Arial" w:hAnsi="Arial" w:cs="Arial"/>
        </w:rPr>
      </w:pPr>
      <w:r w:rsidRPr="00B066D8">
        <w:rPr>
          <w:rFonts w:ascii="Arial" w:hAnsi="Arial" w:cs="Arial"/>
        </w:rPr>
        <w:t xml:space="preserve"> -  </w:t>
      </w:r>
      <w:r w:rsidRPr="00B066D8">
        <w:rPr>
          <w:rFonts w:ascii="Arial" w:hAnsi="Arial" w:cs="Arial"/>
          <w:b/>
        </w:rPr>
        <w:t xml:space="preserve">úrazové poistenie </w:t>
      </w:r>
      <w:r w:rsidRPr="00B066D8">
        <w:rPr>
          <w:rFonts w:ascii="Arial" w:hAnsi="Arial" w:cs="Arial"/>
        </w:rPr>
        <w:t xml:space="preserve">vo výške </w:t>
      </w:r>
      <w:r w:rsidRPr="00B066D8">
        <w:rPr>
          <w:rFonts w:ascii="Arial" w:hAnsi="Arial" w:cs="Arial"/>
          <w:b/>
        </w:rPr>
        <w:t>1,10 €</w:t>
      </w:r>
    </w:p>
    <w:p w:rsidR="00330538" w:rsidRPr="00B066D8" w:rsidRDefault="00330538" w:rsidP="00E34D0C">
      <w:pPr>
        <w:ind w:left="708"/>
        <w:jc w:val="both"/>
        <w:rPr>
          <w:rFonts w:ascii="Arial" w:hAnsi="Arial" w:cs="Arial"/>
        </w:rPr>
      </w:pPr>
      <w:r w:rsidRPr="00B066D8">
        <w:rPr>
          <w:rFonts w:ascii="Arial" w:hAnsi="Arial" w:cs="Arial"/>
        </w:rPr>
        <w:t>Zodpovednostné a úrazové poistenie za kandidátov k </w:t>
      </w:r>
      <w:r w:rsidRPr="00B066D8">
        <w:rPr>
          <w:rFonts w:ascii="Arial" w:hAnsi="Arial" w:cs="Arial"/>
          <w:i/>
        </w:rPr>
        <w:t>1.1. príslušného kalendárneho roka</w:t>
      </w:r>
      <w:r w:rsidRPr="00B066D8">
        <w:rPr>
          <w:rFonts w:ascii="Arial" w:hAnsi="Arial" w:cs="Arial"/>
        </w:rPr>
        <w:t xml:space="preserve">,   termín odvodu </w:t>
      </w:r>
      <w:r w:rsidRPr="00B066D8">
        <w:rPr>
          <w:rFonts w:ascii="Arial" w:hAnsi="Arial" w:cs="Arial"/>
          <w:b/>
        </w:rPr>
        <w:t>do 2</w:t>
      </w:r>
      <w:r w:rsidR="00414C5B">
        <w:rPr>
          <w:rFonts w:ascii="Arial" w:hAnsi="Arial" w:cs="Arial"/>
          <w:b/>
        </w:rPr>
        <w:t>8</w:t>
      </w:r>
      <w:r w:rsidR="006436C1" w:rsidRPr="00B066D8">
        <w:rPr>
          <w:rFonts w:ascii="Arial" w:hAnsi="Arial" w:cs="Arial"/>
          <w:b/>
        </w:rPr>
        <w:t>.2.</w:t>
      </w:r>
      <w:r w:rsidR="0030412A" w:rsidRPr="00B066D8">
        <w:rPr>
          <w:rFonts w:ascii="Arial" w:hAnsi="Arial" w:cs="Arial"/>
          <w:b/>
        </w:rPr>
        <w:t>201</w:t>
      </w:r>
      <w:r w:rsidR="00414C5B">
        <w:rPr>
          <w:rFonts w:ascii="Arial" w:hAnsi="Arial" w:cs="Arial"/>
          <w:b/>
        </w:rPr>
        <w:t>7</w:t>
      </w:r>
    </w:p>
    <w:p w:rsidR="00330538" w:rsidRPr="00B066D8" w:rsidRDefault="00330538" w:rsidP="00330538">
      <w:pPr>
        <w:spacing w:line="120" w:lineRule="auto"/>
        <w:rPr>
          <w:rFonts w:ascii="Arial" w:hAnsi="Arial" w:cs="Arial"/>
        </w:rPr>
      </w:pPr>
    </w:p>
    <w:p w:rsidR="00330538" w:rsidRPr="00B066D8" w:rsidRDefault="00330538" w:rsidP="00330538">
      <w:pPr>
        <w:pStyle w:val="Odsekzoznamu"/>
        <w:numPr>
          <w:ilvl w:val="0"/>
          <w:numId w:val="15"/>
        </w:numPr>
        <w:rPr>
          <w:rFonts w:ascii="Arial" w:hAnsi="Arial" w:cs="Arial"/>
          <w:b/>
          <w:u w:val="single"/>
        </w:rPr>
      </w:pPr>
      <w:r w:rsidRPr="00B066D8">
        <w:rPr>
          <w:rFonts w:ascii="Arial" w:hAnsi="Arial" w:cs="Arial"/>
          <w:b/>
          <w:u w:val="single"/>
        </w:rPr>
        <w:t>Poistenie účastníka skúšok poľovne upotrebiteľného psa (PUP)</w:t>
      </w:r>
    </w:p>
    <w:p w:rsidR="00330538" w:rsidRPr="00B066D8" w:rsidRDefault="00330538" w:rsidP="00330538">
      <w:pPr>
        <w:jc w:val="both"/>
        <w:rPr>
          <w:rFonts w:ascii="Arial" w:hAnsi="Arial" w:cs="Arial"/>
          <w:b/>
        </w:rPr>
      </w:pPr>
      <w:r w:rsidRPr="00B066D8">
        <w:rPr>
          <w:rFonts w:ascii="Arial" w:hAnsi="Arial" w:cs="Arial"/>
        </w:rPr>
        <w:t xml:space="preserve">     </w:t>
      </w:r>
      <w:r w:rsidRPr="00B066D8">
        <w:rPr>
          <w:rFonts w:ascii="Arial" w:hAnsi="Arial" w:cs="Arial"/>
        </w:rPr>
        <w:tab/>
        <w:t xml:space="preserve"> -sadzba poistného </w:t>
      </w:r>
      <w:r w:rsidRPr="00B066D8">
        <w:rPr>
          <w:rFonts w:ascii="Arial" w:hAnsi="Arial" w:cs="Arial"/>
          <w:b/>
        </w:rPr>
        <w:t>účastníka skúšok</w:t>
      </w:r>
      <w:r w:rsidRPr="00B066D8">
        <w:rPr>
          <w:rFonts w:ascii="Arial" w:hAnsi="Arial" w:cs="Arial"/>
        </w:rPr>
        <w:t xml:space="preserve"> </w:t>
      </w:r>
      <w:r w:rsidRPr="00B066D8">
        <w:rPr>
          <w:rFonts w:ascii="Arial" w:hAnsi="Arial" w:cs="Arial"/>
          <w:b/>
        </w:rPr>
        <w:t>PUP</w:t>
      </w:r>
      <w:r w:rsidRPr="00B066D8">
        <w:rPr>
          <w:rFonts w:ascii="Arial" w:hAnsi="Arial" w:cs="Arial"/>
        </w:rPr>
        <w:t xml:space="preserve"> je vo výške </w:t>
      </w:r>
      <w:r w:rsidRPr="00B066D8">
        <w:rPr>
          <w:rFonts w:ascii="Arial" w:hAnsi="Arial" w:cs="Arial"/>
          <w:b/>
        </w:rPr>
        <w:t xml:space="preserve">4,50 € </w:t>
      </w:r>
    </w:p>
    <w:p w:rsidR="00330538" w:rsidRPr="00B066D8" w:rsidRDefault="00330538" w:rsidP="00330538">
      <w:pPr>
        <w:pStyle w:val="Odsekzoznamu"/>
        <w:jc w:val="both"/>
        <w:rPr>
          <w:rFonts w:ascii="Arial" w:hAnsi="Arial" w:cs="Arial"/>
          <w:color w:val="1F497D"/>
        </w:rPr>
      </w:pPr>
      <w:r w:rsidRPr="00B066D8">
        <w:rPr>
          <w:rFonts w:ascii="Arial" w:hAnsi="Arial" w:cs="Arial"/>
          <w:i/>
        </w:rPr>
        <w:t xml:space="preserve">prijatých do </w:t>
      </w:r>
      <w:r w:rsidR="001031B2">
        <w:rPr>
          <w:rFonts w:ascii="Arial" w:hAnsi="Arial" w:cs="Arial"/>
          <w:b/>
          <w:i/>
        </w:rPr>
        <w:t>30.06.</w:t>
      </w:r>
      <w:r w:rsidR="0030412A" w:rsidRPr="00B066D8">
        <w:rPr>
          <w:rFonts w:ascii="Arial" w:hAnsi="Arial" w:cs="Arial"/>
          <w:b/>
          <w:i/>
        </w:rPr>
        <w:t>201</w:t>
      </w:r>
      <w:r w:rsidR="00414C5B">
        <w:rPr>
          <w:rFonts w:ascii="Arial" w:hAnsi="Arial" w:cs="Arial"/>
          <w:b/>
          <w:i/>
        </w:rPr>
        <w:t>7</w:t>
      </w:r>
      <w:r w:rsidRPr="00B066D8">
        <w:rPr>
          <w:rFonts w:ascii="Arial" w:hAnsi="Arial" w:cs="Arial"/>
          <w:i/>
        </w:rPr>
        <w:t xml:space="preserve">; </w:t>
      </w:r>
      <w:r w:rsidRPr="00B066D8">
        <w:rPr>
          <w:rFonts w:ascii="Arial" w:hAnsi="Arial" w:cs="Arial"/>
        </w:rPr>
        <w:t xml:space="preserve">termín odvodu do </w:t>
      </w:r>
      <w:r w:rsidR="001031B2">
        <w:rPr>
          <w:rFonts w:ascii="Arial" w:hAnsi="Arial" w:cs="Arial"/>
          <w:b/>
        </w:rPr>
        <w:t>10.07.</w:t>
      </w:r>
      <w:r w:rsidR="0030412A" w:rsidRPr="00B066D8">
        <w:rPr>
          <w:rFonts w:ascii="Arial" w:hAnsi="Arial" w:cs="Arial"/>
          <w:b/>
        </w:rPr>
        <w:t>201</w:t>
      </w:r>
      <w:r w:rsidR="00414C5B">
        <w:rPr>
          <w:rFonts w:ascii="Arial" w:hAnsi="Arial" w:cs="Arial"/>
          <w:b/>
        </w:rPr>
        <w:t>7</w:t>
      </w:r>
      <w:r w:rsidRPr="00B066D8">
        <w:rPr>
          <w:rFonts w:ascii="Arial" w:hAnsi="Arial" w:cs="Arial"/>
        </w:rPr>
        <w:t>;</w:t>
      </w:r>
      <w:r w:rsidRPr="00B066D8">
        <w:rPr>
          <w:rFonts w:ascii="Arial" w:hAnsi="Arial" w:cs="Arial"/>
          <w:color w:val="1F497D"/>
        </w:rPr>
        <w:t xml:space="preserve"> </w:t>
      </w:r>
    </w:p>
    <w:p w:rsidR="00330538" w:rsidRDefault="00330538" w:rsidP="00330538">
      <w:pPr>
        <w:pStyle w:val="Odsekzoznamu"/>
        <w:jc w:val="both"/>
        <w:rPr>
          <w:rFonts w:ascii="Arial" w:hAnsi="Arial" w:cs="Arial"/>
          <w:b/>
        </w:rPr>
      </w:pPr>
      <w:r w:rsidRPr="00B066D8">
        <w:rPr>
          <w:rFonts w:ascii="Arial" w:hAnsi="Arial" w:cs="Arial"/>
          <w:i/>
        </w:rPr>
        <w:t xml:space="preserve">prijatých do </w:t>
      </w:r>
      <w:r w:rsidRPr="001031B2">
        <w:rPr>
          <w:rFonts w:ascii="Arial" w:hAnsi="Arial" w:cs="Arial"/>
          <w:b/>
          <w:i/>
        </w:rPr>
        <w:t>31.12.</w:t>
      </w:r>
      <w:r w:rsidR="0030412A" w:rsidRPr="00B066D8">
        <w:rPr>
          <w:rFonts w:ascii="Arial" w:hAnsi="Arial" w:cs="Arial"/>
          <w:b/>
          <w:i/>
        </w:rPr>
        <w:t>201</w:t>
      </w:r>
      <w:r w:rsidR="00414C5B">
        <w:rPr>
          <w:rFonts w:ascii="Arial" w:hAnsi="Arial" w:cs="Arial"/>
          <w:b/>
          <w:i/>
        </w:rPr>
        <w:t>7</w:t>
      </w:r>
      <w:r w:rsidRPr="00B066D8">
        <w:rPr>
          <w:rFonts w:ascii="Arial" w:hAnsi="Arial" w:cs="Arial"/>
        </w:rPr>
        <w:t xml:space="preserve">; </w:t>
      </w:r>
      <w:r w:rsidRPr="00B066D8">
        <w:rPr>
          <w:rFonts w:ascii="Arial" w:hAnsi="Arial" w:cs="Arial"/>
          <w:color w:val="1F497D"/>
        </w:rPr>
        <w:t xml:space="preserve"> </w:t>
      </w:r>
      <w:r w:rsidRPr="00B066D8">
        <w:rPr>
          <w:rFonts w:ascii="Arial" w:hAnsi="Arial" w:cs="Arial"/>
        </w:rPr>
        <w:t xml:space="preserve">termín odvodu  do </w:t>
      </w:r>
      <w:r w:rsidR="001031B2">
        <w:rPr>
          <w:rFonts w:ascii="Arial" w:hAnsi="Arial" w:cs="Arial"/>
          <w:b/>
        </w:rPr>
        <w:t>10.01.</w:t>
      </w:r>
      <w:r w:rsidR="0030412A" w:rsidRPr="00B066D8">
        <w:rPr>
          <w:rFonts w:ascii="Arial" w:hAnsi="Arial" w:cs="Arial"/>
          <w:b/>
        </w:rPr>
        <w:t>201</w:t>
      </w:r>
      <w:r w:rsidR="00414C5B">
        <w:rPr>
          <w:rFonts w:ascii="Arial" w:hAnsi="Arial" w:cs="Arial"/>
          <w:b/>
        </w:rPr>
        <w:t>8</w:t>
      </w:r>
      <w:r w:rsidRPr="00B066D8">
        <w:rPr>
          <w:rFonts w:ascii="Arial" w:hAnsi="Arial" w:cs="Arial"/>
          <w:b/>
        </w:rPr>
        <w:t xml:space="preserve"> </w:t>
      </w:r>
    </w:p>
    <w:p w:rsidR="00D54102" w:rsidRDefault="00D54102" w:rsidP="00330538">
      <w:pPr>
        <w:pStyle w:val="Odsekzoznamu"/>
        <w:jc w:val="both"/>
        <w:rPr>
          <w:rFonts w:ascii="Arial" w:hAnsi="Arial" w:cs="Arial"/>
          <w:b/>
        </w:rPr>
      </w:pPr>
    </w:p>
    <w:p w:rsidR="00D54102" w:rsidRPr="00187216" w:rsidRDefault="00D54102" w:rsidP="00187216">
      <w:pPr>
        <w:pStyle w:val="Odsekzoznamu"/>
        <w:numPr>
          <w:ilvl w:val="0"/>
          <w:numId w:val="15"/>
        </w:num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187216">
        <w:rPr>
          <w:rFonts w:ascii="Arial" w:hAnsi="Arial" w:cs="Arial"/>
          <w:b/>
          <w:sz w:val="22"/>
          <w:szCs w:val="22"/>
          <w:u w:val="single"/>
        </w:rPr>
        <w:t>Poistenie poľovne upotrebiteľných psov</w:t>
      </w:r>
      <w:r w:rsidR="000F24D4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:rsidR="00187216" w:rsidRPr="00ED7E9E" w:rsidRDefault="00187216" w:rsidP="00187216">
      <w:pPr>
        <w:pStyle w:val="Odsekzoznamu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7C390A" w:rsidRDefault="00187216" w:rsidP="00ED7E9E">
      <w:pPr>
        <w:jc w:val="both"/>
        <w:rPr>
          <w:rFonts w:ascii="Arial" w:hAnsi="Arial" w:cs="Arial"/>
          <w:i/>
        </w:rPr>
      </w:pPr>
      <w:r w:rsidRPr="00B20956">
        <w:rPr>
          <w:rFonts w:ascii="Arial" w:hAnsi="Arial" w:cs="Arial"/>
          <w:b/>
          <w:bCs/>
          <w:i/>
          <w:highlight w:val="yellow"/>
          <w:u w:val="single"/>
        </w:rPr>
        <w:t>NOVINKA:</w:t>
      </w:r>
      <w:r w:rsidRPr="00ED7E9E">
        <w:rPr>
          <w:rFonts w:ascii="Arial" w:hAnsi="Arial" w:cs="Arial"/>
          <w:b/>
          <w:bCs/>
          <w:i/>
        </w:rPr>
        <w:t xml:space="preserve"> Slovenská poľovnícka komora</w:t>
      </w:r>
      <w:r w:rsidRPr="00ED7E9E">
        <w:rPr>
          <w:rFonts w:ascii="Arial" w:hAnsi="Arial" w:cs="Arial"/>
          <w:i/>
        </w:rPr>
        <w:t xml:space="preserve"> je </w:t>
      </w:r>
      <w:r w:rsidRPr="00ED7E9E">
        <w:rPr>
          <w:rFonts w:ascii="Arial" w:hAnsi="Arial" w:cs="Arial"/>
          <w:b/>
          <w:bCs/>
          <w:i/>
        </w:rPr>
        <w:t>poistníkom pre poistenie psa uznaného poľovného plemena</w:t>
      </w:r>
      <w:r w:rsidRPr="00ED7E9E">
        <w:rPr>
          <w:rFonts w:ascii="Arial" w:hAnsi="Arial" w:cs="Arial"/>
          <w:i/>
        </w:rPr>
        <w:t xml:space="preserve">, s poistnou sumou na jedného psa maximálne vo výške 1000€. </w:t>
      </w:r>
    </w:p>
    <w:p w:rsidR="00ED7E9E" w:rsidRPr="00ED7E9E" w:rsidRDefault="00187216" w:rsidP="00ED7E9E">
      <w:pPr>
        <w:jc w:val="both"/>
        <w:rPr>
          <w:rFonts w:ascii="Arial" w:hAnsi="Arial" w:cs="Arial"/>
          <w:i/>
        </w:rPr>
      </w:pPr>
      <w:r w:rsidRPr="00ED7E9E">
        <w:rPr>
          <w:rFonts w:ascii="Arial" w:hAnsi="Arial" w:cs="Arial"/>
          <w:i/>
        </w:rPr>
        <w:t>Sadzba poistného pre skupinu duriče a brloháre je vo výške 5% z poistnej sumy psa a pre ostatn</w:t>
      </w:r>
      <w:r w:rsidR="00ED7E9E" w:rsidRPr="00ED7E9E">
        <w:rPr>
          <w:rFonts w:ascii="Arial" w:hAnsi="Arial" w:cs="Arial"/>
          <w:i/>
        </w:rPr>
        <w:t>é</w:t>
      </w:r>
      <w:r w:rsidRPr="00ED7E9E">
        <w:rPr>
          <w:rFonts w:ascii="Arial" w:hAnsi="Arial" w:cs="Arial"/>
          <w:i/>
        </w:rPr>
        <w:t xml:space="preserve"> skupiny psov 3% z poistnej sumy psa. </w:t>
      </w:r>
    </w:p>
    <w:p w:rsidR="000F24D4" w:rsidRDefault="000F24D4" w:rsidP="00ED7E9E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Poistné sa vypočíta na základe Prihlášky psa, ktorú poistený majiteľ psa </w:t>
      </w:r>
      <w:r w:rsidRPr="00054A58">
        <w:rPr>
          <w:rFonts w:ascii="Arial" w:hAnsi="Arial" w:cs="Arial"/>
          <w:i/>
          <w:u w:val="single"/>
        </w:rPr>
        <w:t>osobne</w:t>
      </w:r>
      <w:r>
        <w:rPr>
          <w:rFonts w:ascii="Arial" w:hAnsi="Arial" w:cs="Arial"/>
          <w:i/>
        </w:rPr>
        <w:t xml:space="preserve"> predloží na ktoromkoľvek klientskom pracovisku</w:t>
      </w:r>
      <w:r w:rsidR="004157D6">
        <w:rPr>
          <w:rFonts w:ascii="Arial" w:hAnsi="Arial" w:cs="Arial"/>
          <w:i/>
        </w:rPr>
        <w:t xml:space="preserve"> Allianz, alebo zašle poštou na Allianz-Slovenská poisťovňa, a.s., Štúrova 7, 042 70 Košice</w:t>
      </w:r>
      <w:r>
        <w:rPr>
          <w:rFonts w:ascii="Arial" w:hAnsi="Arial" w:cs="Arial"/>
          <w:i/>
        </w:rPr>
        <w:t xml:space="preserve"> </w:t>
      </w:r>
      <w:r w:rsidR="004157D6">
        <w:rPr>
          <w:rFonts w:ascii="Arial" w:hAnsi="Arial" w:cs="Arial"/>
          <w:i/>
        </w:rPr>
        <w:t xml:space="preserve">alebo zašle elektronicky na: </w:t>
      </w:r>
      <w:hyperlink r:id="rId10" w:history="1">
        <w:r w:rsidR="004157D6" w:rsidRPr="00C86075">
          <w:rPr>
            <w:rStyle w:val="Hypertextovprepojenie"/>
            <w:rFonts w:ascii="Arial" w:hAnsi="Arial" w:cs="Arial"/>
            <w:i/>
          </w:rPr>
          <w:t>martina.jakabova@allianzsp.sk</w:t>
        </w:r>
      </w:hyperlink>
      <w:r w:rsidR="004157D6">
        <w:rPr>
          <w:rFonts w:ascii="Arial" w:hAnsi="Arial" w:cs="Arial"/>
          <w:i/>
        </w:rPr>
        <w:t xml:space="preserve"> a anna.marcakova@allianzsp.sk.</w:t>
      </w:r>
    </w:p>
    <w:p w:rsidR="002130D0" w:rsidRPr="00ED7E9E" w:rsidRDefault="002130D0" w:rsidP="00ED7E9E">
      <w:pPr>
        <w:jc w:val="both"/>
        <w:rPr>
          <w:rFonts w:ascii="Arial" w:hAnsi="Arial" w:cs="Arial"/>
          <w:i/>
          <w:sz w:val="22"/>
          <w:szCs w:val="22"/>
          <w:lang w:eastAsia="en-US"/>
        </w:rPr>
      </w:pPr>
      <w:r>
        <w:rPr>
          <w:rFonts w:ascii="Arial" w:hAnsi="Arial" w:cs="Arial"/>
          <w:i/>
        </w:rPr>
        <w:t xml:space="preserve">Poistné je splatné na bankový účet Allianz-Slovenská poisťovňa vystavenom </w:t>
      </w:r>
      <w:r w:rsidRPr="00F67776">
        <w:rPr>
          <w:rFonts w:ascii="Arial" w:hAnsi="Arial" w:cs="Arial"/>
          <w:b/>
          <w:i/>
        </w:rPr>
        <w:t>individuálne</w:t>
      </w:r>
      <w:r>
        <w:rPr>
          <w:rFonts w:ascii="Arial" w:hAnsi="Arial" w:cs="Arial"/>
          <w:i/>
        </w:rPr>
        <w:t xml:space="preserve"> pre každú Prihlášku (</w:t>
      </w:r>
      <w:r w:rsidR="00FB1F77">
        <w:rPr>
          <w:rFonts w:ascii="Arial" w:hAnsi="Arial" w:cs="Arial"/>
          <w:i/>
        </w:rPr>
        <w:t>v prílohe</w:t>
      </w:r>
      <w:r>
        <w:rPr>
          <w:rFonts w:ascii="Arial" w:hAnsi="Arial" w:cs="Arial"/>
          <w:i/>
        </w:rPr>
        <w:t xml:space="preserve"> tohto pokynu)</w:t>
      </w:r>
      <w:r w:rsidR="00F67776">
        <w:rPr>
          <w:rFonts w:ascii="Arial" w:hAnsi="Arial" w:cs="Arial"/>
          <w:i/>
        </w:rPr>
        <w:t>.</w:t>
      </w:r>
    </w:p>
    <w:p w:rsidR="000F24D4" w:rsidRDefault="004157D6" w:rsidP="000F24D4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Každý majiteľ psa si rieši poisteni</w:t>
      </w:r>
      <w:r w:rsidR="00717048">
        <w:rPr>
          <w:rFonts w:ascii="Arial" w:hAnsi="Arial" w:cs="Arial"/>
          <w:i/>
        </w:rPr>
        <w:t>e</w:t>
      </w:r>
      <w:r>
        <w:rPr>
          <w:rFonts w:ascii="Arial" w:hAnsi="Arial" w:cs="Arial"/>
          <w:i/>
        </w:rPr>
        <w:t xml:space="preserve"> psa INDIVIDUÁLNE</w:t>
      </w:r>
      <w:r w:rsidR="00717048">
        <w:rPr>
          <w:rFonts w:ascii="Arial" w:hAnsi="Arial" w:cs="Arial"/>
          <w:i/>
        </w:rPr>
        <w:t xml:space="preserve"> na základe informácií z jednotlivých OPK;</w:t>
      </w:r>
      <w:r>
        <w:rPr>
          <w:rFonts w:ascii="Arial" w:hAnsi="Arial" w:cs="Arial"/>
          <w:i/>
        </w:rPr>
        <w:t xml:space="preserve"> b</w:t>
      </w:r>
      <w:r w:rsidR="000F24D4" w:rsidRPr="00ED7E9E">
        <w:rPr>
          <w:rFonts w:ascii="Arial" w:hAnsi="Arial" w:cs="Arial"/>
          <w:i/>
        </w:rPr>
        <w:t>ližšie informácie sú v priloženej Poistenej zmluve č.591 100</w:t>
      </w:r>
      <w:r w:rsidR="000F24D4">
        <w:rPr>
          <w:rFonts w:ascii="Arial" w:hAnsi="Arial" w:cs="Arial"/>
          <w:i/>
        </w:rPr>
        <w:t> </w:t>
      </w:r>
      <w:r w:rsidR="000F24D4" w:rsidRPr="00ED7E9E">
        <w:rPr>
          <w:rFonts w:ascii="Arial" w:hAnsi="Arial" w:cs="Arial"/>
          <w:i/>
        </w:rPr>
        <w:t>026.</w:t>
      </w:r>
    </w:p>
    <w:p w:rsidR="00330538" w:rsidRPr="00B066D8" w:rsidRDefault="00330538" w:rsidP="00330538">
      <w:pPr>
        <w:rPr>
          <w:rFonts w:ascii="Arial" w:hAnsi="Arial" w:cs="Arial"/>
          <w:sz w:val="22"/>
          <w:szCs w:val="22"/>
        </w:rPr>
      </w:pPr>
    </w:p>
    <w:p w:rsidR="00330538" w:rsidRPr="00B066D8" w:rsidRDefault="00330538" w:rsidP="00330538">
      <w:pPr>
        <w:rPr>
          <w:rFonts w:ascii="Arial" w:hAnsi="Arial" w:cs="Arial"/>
          <w:sz w:val="22"/>
          <w:szCs w:val="22"/>
        </w:rPr>
      </w:pPr>
    </w:p>
    <w:p w:rsidR="00330538" w:rsidRPr="00B066D8" w:rsidRDefault="00330538" w:rsidP="003305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highlight w:val="yellow"/>
        </w:rPr>
      </w:pPr>
      <w:r w:rsidRPr="00B066D8">
        <w:rPr>
          <w:rFonts w:ascii="Arial" w:hAnsi="Arial" w:cs="Arial"/>
          <w:b/>
          <w:highlight w:val="yellow"/>
        </w:rPr>
        <w:t>VŠETKY PLATBY na účet SPK,  č. ú. 2921831350/1100</w:t>
      </w:r>
    </w:p>
    <w:p w:rsidR="00330538" w:rsidRPr="00B066D8" w:rsidRDefault="00330538" w:rsidP="003305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 w:rsidRPr="00B066D8">
        <w:rPr>
          <w:rFonts w:ascii="Arial" w:hAnsi="Arial" w:cs="Arial"/>
          <w:b/>
          <w:highlight w:val="yellow"/>
        </w:rPr>
        <w:t>IBAN: SK89 1100 0000 0029 2183 1350, pod príslušnými variabilnými symbolmi:</w:t>
      </w:r>
    </w:p>
    <w:p w:rsidR="00330538" w:rsidRPr="00B066D8" w:rsidRDefault="00330538" w:rsidP="00330538">
      <w:pPr>
        <w:rPr>
          <w:rFonts w:ascii="Arial" w:hAnsi="Arial" w:cs="Arial"/>
          <w:sz w:val="22"/>
          <w:szCs w:val="22"/>
        </w:rPr>
      </w:pPr>
    </w:p>
    <w:p w:rsidR="00330538" w:rsidRPr="00B066D8" w:rsidRDefault="00330538" w:rsidP="00330538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5"/>
        <w:gridCol w:w="1902"/>
        <w:gridCol w:w="4783"/>
      </w:tblGrid>
      <w:tr w:rsidR="00330538" w:rsidRPr="00B066D8" w:rsidTr="00965826">
        <w:tc>
          <w:tcPr>
            <w:tcW w:w="2375" w:type="dxa"/>
          </w:tcPr>
          <w:p w:rsidR="00330538" w:rsidRPr="00B066D8" w:rsidRDefault="00330538" w:rsidP="006B185C">
            <w:pPr>
              <w:jc w:val="center"/>
              <w:rPr>
                <w:rFonts w:ascii="Arial" w:hAnsi="Arial" w:cs="Arial"/>
                <w:b/>
                <w:i/>
              </w:rPr>
            </w:pPr>
            <w:r w:rsidRPr="00B066D8">
              <w:rPr>
                <w:rFonts w:ascii="Arial" w:hAnsi="Arial" w:cs="Arial"/>
                <w:b/>
                <w:i/>
              </w:rPr>
              <w:t>Variabilný symbol</w:t>
            </w:r>
          </w:p>
        </w:tc>
        <w:tc>
          <w:tcPr>
            <w:tcW w:w="1902" w:type="dxa"/>
          </w:tcPr>
          <w:p w:rsidR="00330538" w:rsidRPr="00B066D8" w:rsidRDefault="00330538" w:rsidP="006B185C">
            <w:pPr>
              <w:jc w:val="center"/>
              <w:rPr>
                <w:rFonts w:ascii="Arial" w:hAnsi="Arial" w:cs="Arial"/>
                <w:b/>
                <w:i/>
              </w:rPr>
            </w:pPr>
            <w:r w:rsidRPr="00B066D8">
              <w:rPr>
                <w:rFonts w:ascii="Arial" w:hAnsi="Arial" w:cs="Arial"/>
                <w:b/>
                <w:i/>
              </w:rPr>
              <w:t>Výška odvodu</w:t>
            </w:r>
          </w:p>
        </w:tc>
        <w:tc>
          <w:tcPr>
            <w:tcW w:w="4783" w:type="dxa"/>
          </w:tcPr>
          <w:p w:rsidR="00330538" w:rsidRPr="00B066D8" w:rsidRDefault="00330538" w:rsidP="006B185C">
            <w:pPr>
              <w:jc w:val="center"/>
              <w:rPr>
                <w:rFonts w:ascii="Arial" w:hAnsi="Arial" w:cs="Arial"/>
                <w:b/>
                <w:i/>
              </w:rPr>
            </w:pPr>
            <w:r w:rsidRPr="00B066D8">
              <w:rPr>
                <w:rFonts w:ascii="Arial" w:hAnsi="Arial" w:cs="Arial"/>
                <w:b/>
                <w:i/>
              </w:rPr>
              <w:t>Účel</w:t>
            </w:r>
          </w:p>
        </w:tc>
      </w:tr>
      <w:tr w:rsidR="00330538" w:rsidRPr="00B066D8" w:rsidTr="00965826">
        <w:tc>
          <w:tcPr>
            <w:tcW w:w="2375" w:type="dxa"/>
          </w:tcPr>
          <w:p w:rsidR="00330538" w:rsidRPr="00B066D8" w:rsidRDefault="00330538" w:rsidP="006B185C">
            <w:pPr>
              <w:spacing w:line="120" w:lineRule="auto"/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1902" w:type="dxa"/>
          </w:tcPr>
          <w:p w:rsidR="00330538" w:rsidRPr="00B066D8" w:rsidRDefault="00330538" w:rsidP="006B185C">
            <w:pPr>
              <w:spacing w:line="120" w:lineRule="auto"/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4783" w:type="dxa"/>
          </w:tcPr>
          <w:p w:rsidR="00330538" w:rsidRPr="00B066D8" w:rsidRDefault="00330538" w:rsidP="006B185C">
            <w:pPr>
              <w:spacing w:line="120" w:lineRule="auto"/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330538" w:rsidRPr="00B066D8" w:rsidTr="00965826">
        <w:tc>
          <w:tcPr>
            <w:tcW w:w="2375" w:type="dxa"/>
          </w:tcPr>
          <w:p w:rsidR="00330538" w:rsidRPr="00B066D8" w:rsidRDefault="00330538" w:rsidP="006B185C">
            <w:pPr>
              <w:jc w:val="center"/>
              <w:rPr>
                <w:rFonts w:ascii="Arial" w:hAnsi="Arial" w:cs="Arial"/>
                <w:b/>
                <w:i/>
              </w:rPr>
            </w:pPr>
            <w:r w:rsidRPr="00B066D8">
              <w:rPr>
                <w:rFonts w:ascii="Arial" w:hAnsi="Arial" w:cs="Arial"/>
                <w:b/>
                <w:i/>
              </w:rPr>
              <w:t>VS 31</w:t>
            </w:r>
            <w:r w:rsidR="0030412A" w:rsidRPr="00B066D8">
              <w:rPr>
                <w:rFonts w:ascii="Arial" w:hAnsi="Arial" w:cs="Arial"/>
                <w:b/>
                <w:i/>
              </w:rPr>
              <w:t>1</w:t>
            </w:r>
            <w:r w:rsidR="00414C5B">
              <w:rPr>
                <w:rFonts w:ascii="Arial" w:hAnsi="Arial" w:cs="Arial"/>
                <w:b/>
                <w:i/>
              </w:rPr>
              <w:t>7</w:t>
            </w:r>
            <w:r w:rsidRPr="00B066D8">
              <w:rPr>
                <w:rFonts w:ascii="Arial" w:hAnsi="Arial" w:cs="Arial"/>
                <w:b/>
                <w:i/>
              </w:rPr>
              <w:t>xx</w:t>
            </w:r>
          </w:p>
          <w:p w:rsidR="00330538" w:rsidRPr="00B066D8" w:rsidRDefault="00330538" w:rsidP="006B185C">
            <w:pPr>
              <w:jc w:val="center"/>
              <w:rPr>
                <w:rFonts w:ascii="Arial" w:hAnsi="Arial" w:cs="Arial"/>
                <w:i/>
              </w:rPr>
            </w:pPr>
            <w:r w:rsidRPr="00B066D8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B066D8">
              <w:rPr>
                <w:rFonts w:ascii="Arial" w:hAnsi="Arial" w:cs="Arial"/>
                <w:b/>
                <w:i/>
                <w:sz w:val="20"/>
                <w:szCs w:val="20"/>
              </w:rPr>
              <w:t>xx</w:t>
            </w:r>
            <w:r w:rsidRPr="00B066D8">
              <w:rPr>
                <w:rFonts w:ascii="Arial" w:hAnsi="Arial" w:cs="Arial"/>
                <w:i/>
                <w:sz w:val="20"/>
                <w:szCs w:val="20"/>
              </w:rPr>
              <w:t xml:space="preserve"> je poradové číslo</w:t>
            </w:r>
            <w:r w:rsidRPr="00B066D8">
              <w:rPr>
                <w:rFonts w:ascii="Arial" w:hAnsi="Arial" w:cs="Arial"/>
                <w:i/>
              </w:rPr>
              <w:t xml:space="preserve"> OPK</w:t>
            </w:r>
          </w:p>
        </w:tc>
        <w:tc>
          <w:tcPr>
            <w:tcW w:w="1902" w:type="dxa"/>
          </w:tcPr>
          <w:p w:rsidR="00330538" w:rsidRPr="00B066D8" w:rsidRDefault="00330538" w:rsidP="006B185C">
            <w:pPr>
              <w:jc w:val="center"/>
              <w:rPr>
                <w:rFonts w:ascii="Arial" w:hAnsi="Arial" w:cs="Arial"/>
                <w:i/>
              </w:rPr>
            </w:pPr>
            <w:r w:rsidRPr="00B066D8">
              <w:rPr>
                <w:rFonts w:ascii="Arial" w:hAnsi="Arial" w:cs="Arial"/>
                <w:i/>
              </w:rPr>
              <w:t xml:space="preserve">20 % </w:t>
            </w:r>
          </w:p>
        </w:tc>
        <w:tc>
          <w:tcPr>
            <w:tcW w:w="4783" w:type="dxa"/>
          </w:tcPr>
          <w:p w:rsidR="00330538" w:rsidRPr="00B066D8" w:rsidRDefault="00330538" w:rsidP="006B185C">
            <w:pPr>
              <w:rPr>
                <w:rFonts w:ascii="Arial" w:hAnsi="Arial" w:cs="Arial"/>
                <w:i/>
              </w:rPr>
            </w:pPr>
            <w:r w:rsidRPr="00B066D8">
              <w:rPr>
                <w:rFonts w:ascii="Arial" w:hAnsi="Arial" w:cs="Arial"/>
                <w:i/>
              </w:rPr>
              <w:t>členské a  zápisné príspevky - právnické a fyzické osoby a bonita</w:t>
            </w:r>
          </w:p>
        </w:tc>
      </w:tr>
      <w:tr w:rsidR="00330538" w:rsidRPr="00B066D8" w:rsidTr="00965826">
        <w:tc>
          <w:tcPr>
            <w:tcW w:w="2375" w:type="dxa"/>
          </w:tcPr>
          <w:p w:rsidR="00330538" w:rsidRPr="00B066D8" w:rsidRDefault="00330538" w:rsidP="006B185C">
            <w:pPr>
              <w:jc w:val="center"/>
              <w:rPr>
                <w:rFonts w:ascii="Arial" w:hAnsi="Arial" w:cs="Arial"/>
                <w:b/>
                <w:i/>
              </w:rPr>
            </w:pPr>
            <w:r w:rsidRPr="00B066D8">
              <w:rPr>
                <w:rFonts w:ascii="Arial" w:hAnsi="Arial" w:cs="Arial"/>
                <w:b/>
                <w:i/>
              </w:rPr>
              <w:t>VS 32</w:t>
            </w:r>
            <w:r w:rsidR="0030412A" w:rsidRPr="00B066D8">
              <w:rPr>
                <w:rFonts w:ascii="Arial" w:hAnsi="Arial" w:cs="Arial"/>
                <w:b/>
                <w:i/>
              </w:rPr>
              <w:t>1</w:t>
            </w:r>
            <w:r w:rsidR="00414C5B">
              <w:rPr>
                <w:rFonts w:ascii="Arial" w:hAnsi="Arial" w:cs="Arial"/>
                <w:b/>
                <w:i/>
              </w:rPr>
              <w:t>7</w:t>
            </w:r>
            <w:r w:rsidRPr="00B066D8">
              <w:rPr>
                <w:rFonts w:ascii="Arial" w:hAnsi="Arial" w:cs="Arial"/>
                <w:b/>
                <w:i/>
              </w:rPr>
              <w:t>xx</w:t>
            </w:r>
          </w:p>
          <w:p w:rsidR="00330538" w:rsidRPr="00B066D8" w:rsidRDefault="00330538" w:rsidP="006B185C">
            <w:pPr>
              <w:jc w:val="center"/>
              <w:rPr>
                <w:rFonts w:ascii="Arial" w:hAnsi="Arial" w:cs="Arial"/>
                <w:i/>
              </w:rPr>
            </w:pPr>
            <w:r w:rsidRPr="00B066D8">
              <w:rPr>
                <w:rFonts w:ascii="Arial" w:hAnsi="Arial" w:cs="Arial"/>
                <w:b/>
                <w:i/>
                <w:sz w:val="20"/>
                <w:szCs w:val="20"/>
              </w:rPr>
              <w:t>xx</w:t>
            </w:r>
            <w:r w:rsidRPr="00B066D8">
              <w:rPr>
                <w:rFonts w:ascii="Arial" w:hAnsi="Arial" w:cs="Arial"/>
                <w:i/>
                <w:sz w:val="20"/>
                <w:szCs w:val="20"/>
              </w:rPr>
              <w:t xml:space="preserve"> je poradové číslo</w:t>
            </w:r>
            <w:r w:rsidRPr="00B066D8">
              <w:rPr>
                <w:rFonts w:ascii="Arial" w:hAnsi="Arial" w:cs="Arial"/>
                <w:i/>
              </w:rPr>
              <w:t xml:space="preserve"> OPK</w:t>
            </w:r>
          </w:p>
        </w:tc>
        <w:tc>
          <w:tcPr>
            <w:tcW w:w="1902" w:type="dxa"/>
          </w:tcPr>
          <w:p w:rsidR="00330538" w:rsidRPr="00B066D8" w:rsidRDefault="00330538" w:rsidP="006B185C">
            <w:pPr>
              <w:jc w:val="center"/>
              <w:rPr>
                <w:rFonts w:ascii="Arial" w:hAnsi="Arial" w:cs="Arial"/>
                <w:i/>
              </w:rPr>
            </w:pPr>
            <w:r w:rsidRPr="00B066D8">
              <w:rPr>
                <w:rFonts w:ascii="Arial" w:hAnsi="Arial" w:cs="Arial"/>
                <w:i/>
              </w:rPr>
              <w:t>20 %</w:t>
            </w:r>
          </w:p>
        </w:tc>
        <w:tc>
          <w:tcPr>
            <w:tcW w:w="4783" w:type="dxa"/>
          </w:tcPr>
          <w:p w:rsidR="00330538" w:rsidRPr="00B066D8" w:rsidRDefault="00330538" w:rsidP="006B185C">
            <w:pPr>
              <w:rPr>
                <w:rFonts w:ascii="Arial" w:hAnsi="Arial" w:cs="Arial"/>
                <w:i/>
              </w:rPr>
            </w:pPr>
            <w:r w:rsidRPr="00B066D8">
              <w:rPr>
                <w:rFonts w:ascii="Arial" w:hAnsi="Arial" w:cs="Arial"/>
                <w:i/>
              </w:rPr>
              <w:t>z vydaných a predĺžených PL</w:t>
            </w:r>
          </w:p>
        </w:tc>
      </w:tr>
      <w:tr w:rsidR="00330538" w:rsidRPr="00B066D8" w:rsidTr="00965826">
        <w:tc>
          <w:tcPr>
            <w:tcW w:w="2375" w:type="dxa"/>
          </w:tcPr>
          <w:p w:rsidR="00330538" w:rsidRPr="00B066D8" w:rsidRDefault="00330538" w:rsidP="00414C5B">
            <w:pPr>
              <w:jc w:val="center"/>
              <w:rPr>
                <w:rFonts w:ascii="Arial" w:hAnsi="Arial" w:cs="Arial"/>
                <w:b/>
                <w:i/>
              </w:rPr>
            </w:pPr>
            <w:r w:rsidRPr="00B066D8">
              <w:rPr>
                <w:rFonts w:ascii="Arial" w:hAnsi="Arial" w:cs="Arial"/>
                <w:b/>
                <w:i/>
              </w:rPr>
              <w:t>VS 61</w:t>
            </w:r>
            <w:r w:rsidR="0030412A" w:rsidRPr="00B066D8">
              <w:rPr>
                <w:rFonts w:ascii="Arial" w:hAnsi="Arial" w:cs="Arial"/>
                <w:b/>
                <w:i/>
              </w:rPr>
              <w:t>1</w:t>
            </w:r>
            <w:r w:rsidR="00414C5B">
              <w:rPr>
                <w:rFonts w:ascii="Arial" w:hAnsi="Arial" w:cs="Arial"/>
                <w:b/>
                <w:i/>
              </w:rPr>
              <w:t>7</w:t>
            </w:r>
          </w:p>
        </w:tc>
        <w:tc>
          <w:tcPr>
            <w:tcW w:w="1902" w:type="dxa"/>
          </w:tcPr>
          <w:p w:rsidR="00330538" w:rsidRPr="00B066D8" w:rsidRDefault="00330538" w:rsidP="006B185C">
            <w:pPr>
              <w:jc w:val="center"/>
              <w:rPr>
                <w:rFonts w:ascii="Arial" w:hAnsi="Arial" w:cs="Arial"/>
                <w:i/>
              </w:rPr>
            </w:pPr>
            <w:r w:rsidRPr="00B066D8">
              <w:rPr>
                <w:rFonts w:ascii="Arial" w:hAnsi="Arial" w:cs="Arial"/>
                <w:i/>
              </w:rPr>
              <w:t>2,50 €</w:t>
            </w:r>
          </w:p>
        </w:tc>
        <w:tc>
          <w:tcPr>
            <w:tcW w:w="4783" w:type="dxa"/>
          </w:tcPr>
          <w:p w:rsidR="00330538" w:rsidRPr="00B066D8" w:rsidRDefault="00330538" w:rsidP="006B185C">
            <w:pPr>
              <w:rPr>
                <w:rFonts w:ascii="Arial" w:hAnsi="Arial" w:cs="Arial"/>
                <w:i/>
              </w:rPr>
            </w:pPr>
            <w:r w:rsidRPr="00B066D8">
              <w:rPr>
                <w:rFonts w:ascii="Arial" w:hAnsi="Arial" w:cs="Arial"/>
                <w:i/>
              </w:rPr>
              <w:t xml:space="preserve">zodpovednostné poistenie kandidátov </w:t>
            </w:r>
          </w:p>
        </w:tc>
      </w:tr>
      <w:tr w:rsidR="00330538" w:rsidRPr="00B066D8" w:rsidTr="00965826">
        <w:tc>
          <w:tcPr>
            <w:tcW w:w="2375" w:type="dxa"/>
          </w:tcPr>
          <w:p w:rsidR="00330538" w:rsidRPr="00B066D8" w:rsidRDefault="006436C1" w:rsidP="00414C5B">
            <w:pPr>
              <w:jc w:val="center"/>
              <w:rPr>
                <w:rFonts w:ascii="Arial" w:hAnsi="Arial" w:cs="Arial"/>
                <w:b/>
                <w:i/>
              </w:rPr>
            </w:pPr>
            <w:r w:rsidRPr="00B066D8">
              <w:rPr>
                <w:rFonts w:ascii="Arial" w:hAnsi="Arial" w:cs="Arial"/>
                <w:b/>
                <w:i/>
              </w:rPr>
              <w:t>VS 621</w:t>
            </w:r>
            <w:r w:rsidR="00414C5B">
              <w:rPr>
                <w:rFonts w:ascii="Arial" w:hAnsi="Arial" w:cs="Arial"/>
                <w:b/>
                <w:i/>
              </w:rPr>
              <w:t>7</w:t>
            </w:r>
          </w:p>
        </w:tc>
        <w:tc>
          <w:tcPr>
            <w:tcW w:w="1902" w:type="dxa"/>
          </w:tcPr>
          <w:p w:rsidR="00330538" w:rsidRPr="00B066D8" w:rsidRDefault="00330538" w:rsidP="006B185C">
            <w:pPr>
              <w:jc w:val="center"/>
              <w:rPr>
                <w:rFonts w:ascii="Arial" w:hAnsi="Arial" w:cs="Arial"/>
                <w:i/>
              </w:rPr>
            </w:pPr>
            <w:r w:rsidRPr="00B066D8">
              <w:rPr>
                <w:rFonts w:ascii="Arial" w:hAnsi="Arial" w:cs="Arial"/>
                <w:i/>
              </w:rPr>
              <w:t>1,10 €</w:t>
            </w:r>
          </w:p>
        </w:tc>
        <w:tc>
          <w:tcPr>
            <w:tcW w:w="4783" w:type="dxa"/>
          </w:tcPr>
          <w:p w:rsidR="00330538" w:rsidRPr="00B066D8" w:rsidRDefault="00330538" w:rsidP="006B185C">
            <w:pPr>
              <w:rPr>
                <w:rFonts w:ascii="Arial" w:hAnsi="Arial" w:cs="Arial"/>
                <w:i/>
              </w:rPr>
            </w:pPr>
            <w:r w:rsidRPr="00B066D8">
              <w:rPr>
                <w:rFonts w:ascii="Arial" w:hAnsi="Arial" w:cs="Arial"/>
                <w:i/>
              </w:rPr>
              <w:t xml:space="preserve">úrazové poistenie kandidátov </w:t>
            </w:r>
          </w:p>
        </w:tc>
      </w:tr>
      <w:tr w:rsidR="00330538" w:rsidRPr="00B066D8" w:rsidTr="00965826">
        <w:tc>
          <w:tcPr>
            <w:tcW w:w="2375" w:type="dxa"/>
          </w:tcPr>
          <w:p w:rsidR="00330538" w:rsidRPr="00B066D8" w:rsidRDefault="00330538" w:rsidP="00414C5B">
            <w:pPr>
              <w:jc w:val="center"/>
              <w:rPr>
                <w:rFonts w:ascii="Arial" w:hAnsi="Arial" w:cs="Arial"/>
                <w:b/>
                <w:i/>
              </w:rPr>
            </w:pPr>
            <w:r w:rsidRPr="00B066D8">
              <w:rPr>
                <w:rFonts w:ascii="Arial" w:hAnsi="Arial" w:cs="Arial"/>
                <w:b/>
                <w:i/>
              </w:rPr>
              <w:t>VS 63</w:t>
            </w:r>
            <w:r w:rsidR="006436C1" w:rsidRPr="00B066D8">
              <w:rPr>
                <w:rFonts w:ascii="Arial" w:hAnsi="Arial" w:cs="Arial"/>
                <w:b/>
                <w:i/>
              </w:rPr>
              <w:t>1</w:t>
            </w:r>
            <w:r w:rsidR="00414C5B">
              <w:rPr>
                <w:rFonts w:ascii="Arial" w:hAnsi="Arial" w:cs="Arial"/>
                <w:b/>
                <w:i/>
              </w:rPr>
              <w:t>7</w:t>
            </w:r>
          </w:p>
        </w:tc>
        <w:tc>
          <w:tcPr>
            <w:tcW w:w="1902" w:type="dxa"/>
          </w:tcPr>
          <w:p w:rsidR="00330538" w:rsidRPr="00B066D8" w:rsidRDefault="00330538" w:rsidP="006B185C">
            <w:pPr>
              <w:jc w:val="center"/>
              <w:rPr>
                <w:rFonts w:ascii="Arial" w:hAnsi="Arial" w:cs="Arial"/>
                <w:i/>
              </w:rPr>
            </w:pPr>
            <w:r w:rsidRPr="00B066D8">
              <w:rPr>
                <w:rFonts w:ascii="Arial" w:hAnsi="Arial" w:cs="Arial"/>
                <w:i/>
              </w:rPr>
              <w:t>4,50 €</w:t>
            </w:r>
          </w:p>
        </w:tc>
        <w:tc>
          <w:tcPr>
            <w:tcW w:w="4783" w:type="dxa"/>
          </w:tcPr>
          <w:p w:rsidR="00330538" w:rsidRPr="00B066D8" w:rsidRDefault="00330538" w:rsidP="006B185C">
            <w:pPr>
              <w:rPr>
                <w:rFonts w:ascii="Arial" w:hAnsi="Arial" w:cs="Arial"/>
                <w:i/>
              </w:rPr>
            </w:pPr>
            <w:r w:rsidRPr="00B066D8">
              <w:rPr>
                <w:rFonts w:ascii="Arial" w:hAnsi="Arial" w:cs="Arial"/>
                <w:i/>
              </w:rPr>
              <w:t>účastník skúšok PUP</w:t>
            </w:r>
          </w:p>
        </w:tc>
      </w:tr>
      <w:tr w:rsidR="00965826" w:rsidRPr="00B066D8" w:rsidTr="00965826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26" w:rsidRPr="00B066D8" w:rsidRDefault="00965826" w:rsidP="00965826">
            <w:pPr>
              <w:jc w:val="center"/>
              <w:rPr>
                <w:rFonts w:ascii="Arial" w:hAnsi="Arial" w:cs="Arial"/>
                <w:b/>
                <w:i/>
              </w:rPr>
            </w:pPr>
            <w:r w:rsidRPr="00B066D8">
              <w:rPr>
                <w:rFonts w:ascii="Arial" w:hAnsi="Arial" w:cs="Arial"/>
                <w:b/>
                <w:i/>
              </w:rPr>
              <w:t>Konštantný symbol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26" w:rsidRPr="00B066D8" w:rsidRDefault="00965826" w:rsidP="00965826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826" w:rsidRPr="00B066D8" w:rsidRDefault="00965826" w:rsidP="00965826">
            <w:pPr>
              <w:rPr>
                <w:rFonts w:ascii="Arial" w:hAnsi="Arial" w:cs="Arial"/>
                <w:i/>
              </w:rPr>
            </w:pPr>
            <w:r w:rsidRPr="00B066D8">
              <w:rPr>
                <w:rFonts w:ascii="Arial" w:hAnsi="Arial" w:cs="Arial"/>
                <w:i/>
              </w:rPr>
              <w:t>KS 0558</w:t>
            </w:r>
          </w:p>
        </w:tc>
      </w:tr>
    </w:tbl>
    <w:p w:rsidR="00330538" w:rsidRDefault="00330538" w:rsidP="00330538">
      <w:pPr>
        <w:pStyle w:val="Zkladntext3"/>
        <w:rPr>
          <w:rFonts w:ascii="Arial" w:hAnsi="Arial" w:cs="Arial"/>
          <w:sz w:val="24"/>
          <w:szCs w:val="24"/>
        </w:rPr>
      </w:pPr>
    </w:p>
    <w:p w:rsidR="000F24D4" w:rsidRPr="00B066D8" w:rsidRDefault="000F24D4" w:rsidP="00330538">
      <w:pPr>
        <w:pStyle w:val="Zkladntext3"/>
        <w:rPr>
          <w:rFonts w:ascii="Arial" w:hAnsi="Arial" w:cs="Arial"/>
          <w:sz w:val="24"/>
          <w:szCs w:val="24"/>
        </w:rPr>
      </w:pPr>
    </w:p>
    <w:p w:rsidR="00330538" w:rsidRPr="00B066D8" w:rsidRDefault="00330538" w:rsidP="00330538">
      <w:pPr>
        <w:pStyle w:val="Zkladntext3"/>
        <w:rPr>
          <w:rFonts w:ascii="Arial" w:hAnsi="Arial" w:cs="Arial"/>
          <w:sz w:val="24"/>
          <w:szCs w:val="24"/>
        </w:rPr>
      </w:pPr>
    </w:p>
    <w:p w:rsidR="00E34D0C" w:rsidRPr="00B066D8" w:rsidRDefault="00330538" w:rsidP="00330538">
      <w:pPr>
        <w:pStyle w:val="Zkladntext3"/>
        <w:numPr>
          <w:ilvl w:val="0"/>
          <w:numId w:val="15"/>
        </w:numPr>
        <w:rPr>
          <w:rFonts w:ascii="Arial" w:hAnsi="Arial" w:cs="Arial"/>
          <w:b w:val="0"/>
          <w:sz w:val="24"/>
          <w:szCs w:val="24"/>
        </w:rPr>
      </w:pPr>
      <w:r w:rsidRPr="00B066D8">
        <w:rPr>
          <w:rFonts w:ascii="Arial" w:eastAsia="Times New Roman" w:hAnsi="Arial" w:cs="Arial"/>
          <w:sz w:val="24"/>
          <w:szCs w:val="24"/>
          <w:u w:val="single"/>
          <w:lang w:eastAsia="cs-CZ"/>
        </w:rPr>
        <w:t>Zasielanie dodatkov</w:t>
      </w:r>
      <w:r w:rsidRPr="00B066D8">
        <w:rPr>
          <w:rFonts w:ascii="Arial" w:hAnsi="Arial" w:cs="Arial"/>
          <w:sz w:val="24"/>
          <w:szCs w:val="24"/>
        </w:rPr>
        <w:t xml:space="preserve"> </w:t>
      </w:r>
      <w:r w:rsidRPr="00B066D8">
        <w:rPr>
          <w:rFonts w:ascii="Arial" w:hAnsi="Arial" w:cs="Arial"/>
          <w:b w:val="0"/>
          <w:sz w:val="24"/>
          <w:szCs w:val="24"/>
        </w:rPr>
        <w:t>k zoznamom nových členov SPK, k zoznamom kandidátov pre poistenie zodpovednosti, k zoznamom kandidátov pre úrazové poistenie  a zoznam účastníkov skúšok PUP a odvodov poistného s vyššie uvedenými  variabilnými symbolmi:</w:t>
      </w:r>
    </w:p>
    <w:p w:rsidR="00330538" w:rsidRPr="00B066D8" w:rsidRDefault="00330538" w:rsidP="00330538">
      <w:pPr>
        <w:pStyle w:val="Zkladntext3"/>
        <w:rPr>
          <w:rFonts w:ascii="Arial" w:hAnsi="Arial" w:cs="Arial"/>
          <w:sz w:val="24"/>
          <w:szCs w:val="24"/>
        </w:rPr>
      </w:pP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330538" w:rsidRPr="00B066D8" w:rsidTr="006B185C">
        <w:tc>
          <w:tcPr>
            <w:tcW w:w="1204" w:type="dxa"/>
          </w:tcPr>
          <w:p w:rsidR="00330538" w:rsidRPr="00B066D8" w:rsidRDefault="00330538" w:rsidP="006B185C">
            <w:pPr>
              <w:rPr>
                <w:rFonts w:ascii="Arial" w:hAnsi="Arial" w:cs="Arial"/>
                <w:b/>
                <w:i/>
              </w:rPr>
            </w:pPr>
            <w:r w:rsidRPr="00B066D8">
              <w:rPr>
                <w:rFonts w:ascii="Arial" w:hAnsi="Arial" w:cs="Arial"/>
                <w:b/>
                <w:i/>
              </w:rPr>
              <w:t>do 31.03.</w:t>
            </w:r>
          </w:p>
        </w:tc>
        <w:tc>
          <w:tcPr>
            <w:tcW w:w="8080" w:type="dxa"/>
          </w:tcPr>
          <w:p w:rsidR="00330538" w:rsidRPr="00B066D8" w:rsidRDefault="00330538" w:rsidP="00414C5B">
            <w:pPr>
              <w:rPr>
                <w:rFonts w:ascii="Arial" w:hAnsi="Arial" w:cs="Arial"/>
                <w:b/>
                <w:i/>
              </w:rPr>
            </w:pPr>
            <w:r w:rsidRPr="00B066D8">
              <w:rPr>
                <w:rFonts w:ascii="Arial" w:hAnsi="Arial" w:cs="Arial"/>
                <w:b/>
                <w:i/>
              </w:rPr>
              <w:t xml:space="preserve">dodatok za      I. kvartál – </w:t>
            </w:r>
            <w:r w:rsidR="00505445">
              <w:rPr>
                <w:rFonts w:ascii="Arial" w:hAnsi="Arial" w:cs="Arial"/>
                <w:b/>
                <w:i/>
              </w:rPr>
              <w:t xml:space="preserve">prosíme </w:t>
            </w:r>
            <w:r w:rsidRPr="00B066D8">
              <w:rPr>
                <w:rFonts w:ascii="Arial" w:hAnsi="Arial" w:cs="Arial"/>
                <w:b/>
                <w:i/>
              </w:rPr>
              <w:t>zaslať do 10.04.</w:t>
            </w:r>
            <w:r w:rsidR="0030412A" w:rsidRPr="00B066D8">
              <w:rPr>
                <w:rFonts w:ascii="Arial" w:hAnsi="Arial" w:cs="Arial"/>
                <w:b/>
                <w:i/>
              </w:rPr>
              <w:t>201</w:t>
            </w:r>
            <w:r w:rsidR="00414C5B">
              <w:rPr>
                <w:rFonts w:ascii="Arial" w:hAnsi="Arial" w:cs="Arial"/>
                <w:b/>
                <w:i/>
              </w:rPr>
              <w:t>7</w:t>
            </w:r>
          </w:p>
        </w:tc>
      </w:tr>
      <w:tr w:rsidR="00330538" w:rsidRPr="00B066D8" w:rsidTr="006B185C">
        <w:tc>
          <w:tcPr>
            <w:tcW w:w="1204" w:type="dxa"/>
          </w:tcPr>
          <w:p w:rsidR="00330538" w:rsidRPr="00B066D8" w:rsidRDefault="00330538" w:rsidP="006B185C">
            <w:pPr>
              <w:rPr>
                <w:rFonts w:ascii="Arial" w:hAnsi="Arial" w:cs="Arial"/>
                <w:b/>
                <w:i/>
              </w:rPr>
            </w:pPr>
            <w:r w:rsidRPr="00B066D8">
              <w:rPr>
                <w:rFonts w:ascii="Arial" w:hAnsi="Arial" w:cs="Arial"/>
                <w:b/>
                <w:i/>
              </w:rPr>
              <w:t>do 30.06.</w:t>
            </w:r>
          </w:p>
        </w:tc>
        <w:tc>
          <w:tcPr>
            <w:tcW w:w="8080" w:type="dxa"/>
          </w:tcPr>
          <w:p w:rsidR="00330538" w:rsidRPr="00B066D8" w:rsidRDefault="00330538" w:rsidP="00414C5B">
            <w:pPr>
              <w:rPr>
                <w:rFonts w:ascii="Arial" w:hAnsi="Arial" w:cs="Arial"/>
                <w:b/>
                <w:i/>
              </w:rPr>
            </w:pPr>
            <w:r w:rsidRPr="00B066D8">
              <w:rPr>
                <w:rFonts w:ascii="Arial" w:hAnsi="Arial" w:cs="Arial"/>
                <w:b/>
                <w:i/>
              </w:rPr>
              <w:t xml:space="preserve">dodatok za   </w:t>
            </w:r>
            <w:r w:rsidR="0030412A" w:rsidRPr="00B066D8">
              <w:rPr>
                <w:rFonts w:ascii="Arial" w:hAnsi="Arial" w:cs="Arial"/>
                <w:b/>
                <w:i/>
              </w:rPr>
              <w:t xml:space="preserve"> II. kvartál – </w:t>
            </w:r>
            <w:r w:rsidR="00505445">
              <w:rPr>
                <w:rFonts w:ascii="Arial" w:hAnsi="Arial" w:cs="Arial"/>
                <w:b/>
                <w:i/>
              </w:rPr>
              <w:t xml:space="preserve">prosíme </w:t>
            </w:r>
            <w:r w:rsidR="0030412A" w:rsidRPr="00B066D8">
              <w:rPr>
                <w:rFonts w:ascii="Arial" w:hAnsi="Arial" w:cs="Arial"/>
                <w:b/>
                <w:i/>
              </w:rPr>
              <w:t>zaslať do 10.07.201</w:t>
            </w:r>
            <w:r w:rsidR="00414C5B">
              <w:rPr>
                <w:rFonts w:ascii="Arial" w:hAnsi="Arial" w:cs="Arial"/>
                <w:b/>
                <w:i/>
              </w:rPr>
              <w:t>7</w:t>
            </w:r>
          </w:p>
        </w:tc>
      </w:tr>
      <w:tr w:rsidR="00330538" w:rsidRPr="00B066D8" w:rsidTr="006B185C">
        <w:tc>
          <w:tcPr>
            <w:tcW w:w="1204" w:type="dxa"/>
          </w:tcPr>
          <w:p w:rsidR="00330538" w:rsidRPr="00B066D8" w:rsidRDefault="00330538" w:rsidP="006B185C">
            <w:pPr>
              <w:rPr>
                <w:rFonts w:ascii="Arial" w:hAnsi="Arial" w:cs="Arial"/>
                <w:b/>
                <w:i/>
              </w:rPr>
            </w:pPr>
            <w:r w:rsidRPr="00B066D8">
              <w:rPr>
                <w:rFonts w:ascii="Arial" w:hAnsi="Arial" w:cs="Arial"/>
                <w:b/>
                <w:i/>
              </w:rPr>
              <w:t>do 30.09.</w:t>
            </w:r>
          </w:p>
        </w:tc>
        <w:tc>
          <w:tcPr>
            <w:tcW w:w="8080" w:type="dxa"/>
          </w:tcPr>
          <w:p w:rsidR="00330538" w:rsidRPr="00B066D8" w:rsidRDefault="00330538" w:rsidP="00414C5B">
            <w:pPr>
              <w:rPr>
                <w:rFonts w:ascii="Arial" w:hAnsi="Arial" w:cs="Arial"/>
                <w:b/>
                <w:i/>
              </w:rPr>
            </w:pPr>
            <w:r w:rsidRPr="00B066D8">
              <w:rPr>
                <w:rFonts w:ascii="Arial" w:hAnsi="Arial" w:cs="Arial"/>
                <w:b/>
                <w:i/>
              </w:rPr>
              <w:t xml:space="preserve">dodatok za  III. kvartál – </w:t>
            </w:r>
            <w:r w:rsidR="00505445">
              <w:rPr>
                <w:rFonts w:ascii="Arial" w:hAnsi="Arial" w:cs="Arial"/>
                <w:b/>
                <w:i/>
              </w:rPr>
              <w:t xml:space="preserve">prosíme </w:t>
            </w:r>
            <w:r w:rsidRPr="00B066D8">
              <w:rPr>
                <w:rFonts w:ascii="Arial" w:hAnsi="Arial" w:cs="Arial"/>
                <w:b/>
                <w:i/>
              </w:rPr>
              <w:t xml:space="preserve">zaslať do 10.10. </w:t>
            </w:r>
            <w:r w:rsidR="0030412A" w:rsidRPr="00B066D8">
              <w:rPr>
                <w:rFonts w:ascii="Arial" w:hAnsi="Arial" w:cs="Arial"/>
                <w:b/>
                <w:i/>
              </w:rPr>
              <w:t>201</w:t>
            </w:r>
            <w:r w:rsidR="00414C5B">
              <w:rPr>
                <w:rFonts w:ascii="Arial" w:hAnsi="Arial" w:cs="Arial"/>
                <w:b/>
                <w:i/>
              </w:rPr>
              <w:t>7</w:t>
            </w:r>
          </w:p>
        </w:tc>
      </w:tr>
      <w:tr w:rsidR="00330538" w:rsidRPr="00B066D8" w:rsidTr="006B185C">
        <w:tc>
          <w:tcPr>
            <w:tcW w:w="1204" w:type="dxa"/>
          </w:tcPr>
          <w:p w:rsidR="00330538" w:rsidRPr="00B066D8" w:rsidRDefault="00330538" w:rsidP="006B185C">
            <w:pPr>
              <w:rPr>
                <w:rFonts w:ascii="Arial" w:hAnsi="Arial" w:cs="Arial"/>
                <w:b/>
                <w:i/>
              </w:rPr>
            </w:pPr>
            <w:r w:rsidRPr="00B066D8">
              <w:rPr>
                <w:rFonts w:ascii="Arial" w:hAnsi="Arial" w:cs="Arial"/>
                <w:b/>
                <w:i/>
              </w:rPr>
              <w:t>do 31.12.</w:t>
            </w:r>
          </w:p>
        </w:tc>
        <w:tc>
          <w:tcPr>
            <w:tcW w:w="8080" w:type="dxa"/>
          </w:tcPr>
          <w:p w:rsidR="00330538" w:rsidRPr="00B066D8" w:rsidRDefault="00330538" w:rsidP="00414C5B">
            <w:pPr>
              <w:rPr>
                <w:rFonts w:ascii="Arial" w:hAnsi="Arial" w:cs="Arial"/>
                <w:b/>
                <w:i/>
              </w:rPr>
            </w:pPr>
            <w:r w:rsidRPr="00B066D8">
              <w:rPr>
                <w:rFonts w:ascii="Arial" w:hAnsi="Arial" w:cs="Arial"/>
                <w:b/>
                <w:i/>
              </w:rPr>
              <w:t xml:space="preserve">dodatok za  IV. kvartál – </w:t>
            </w:r>
            <w:r w:rsidR="00505445">
              <w:rPr>
                <w:rFonts w:ascii="Arial" w:hAnsi="Arial" w:cs="Arial"/>
                <w:b/>
                <w:i/>
              </w:rPr>
              <w:t xml:space="preserve">prosíme </w:t>
            </w:r>
            <w:r w:rsidRPr="00B066D8">
              <w:rPr>
                <w:rFonts w:ascii="Arial" w:hAnsi="Arial" w:cs="Arial"/>
                <w:b/>
                <w:i/>
              </w:rPr>
              <w:t>zaslať do 10.01.</w:t>
            </w:r>
            <w:r w:rsidR="0030412A" w:rsidRPr="00B066D8">
              <w:rPr>
                <w:rFonts w:ascii="Arial" w:hAnsi="Arial" w:cs="Arial"/>
                <w:b/>
                <w:i/>
              </w:rPr>
              <w:t>201</w:t>
            </w:r>
            <w:r w:rsidR="00414C5B">
              <w:rPr>
                <w:rFonts w:ascii="Arial" w:hAnsi="Arial" w:cs="Arial"/>
                <w:b/>
                <w:i/>
              </w:rPr>
              <w:t>8</w:t>
            </w:r>
          </w:p>
        </w:tc>
      </w:tr>
    </w:tbl>
    <w:p w:rsidR="00330538" w:rsidRPr="00B066D8" w:rsidRDefault="00330538" w:rsidP="00330538">
      <w:pPr>
        <w:jc w:val="both"/>
        <w:rPr>
          <w:rFonts w:ascii="Arial" w:hAnsi="Arial" w:cs="Arial"/>
        </w:rPr>
      </w:pPr>
    </w:p>
    <w:p w:rsidR="002206E9" w:rsidRPr="00B066D8" w:rsidRDefault="002206E9" w:rsidP="002206E9">
      <w:pPr>
        <w:rPr>
          <w:rFonts w:ascii="Arial" w:hAnsi="Arial" w:cs="Arial"/>
          <w:b/>
          <w:u w:val="single"/>
        </w:rPr>
      </w:pPr>
      <w:r w:rsidRPr="00B066D8">
        <w:rPr>
          <w:rFonts w:ascii="Arial" w:hAnsi="Arial" w:cs="Arial"/>
          <w:b/>
          <w:u w:val="single"/>
        </w:rPr>
        <w:t>Uvedené termíny platieb prosíme dodržať.</w:t>
      </w:r>
    </w:p>
    <w:p w:rsidR="002206E9" w:rsidRPr="00B066D8" w:rsidRDefault="002206E9" w:rsidP="002206E9">
      <w:pPr>
        <w:rPr>
          <w:rFonts w:ascii="Arial" w:hAnsi="Arial" w:cs="Arial"/>
          <w:b/>
        </w:rPr>
      </w:pPr>
    </w:p>
    <w:p w:rsidR="002206E9" w:rsidRPr="00B066D8" w:rsidRDefault="002206E9" w:rsidP="002206E9">
      <w:pPr>
        <w:jc w:val="both"/>
        <w:rPr>
          <w:rFonts w:ascii="Arial" w:hAnsi="Arial" w:cs="Arial"/>
        </w:rPr>
      </w:pPr>
      <w:r w:rsidRPr="00B066D8">
        <w:rPr>
          <w:rFonts w:ascii="Arial" w:hAnsi="Arial" w:cs="Arial"/>
        </w:rPr>
        <w:t>Za oneskorenie platby na účet SPK za poistenia zodpovedá príslušné OPK.</w:t>
      </w:r>
    </w:p>
    <w:p w:rsidR="002206E9" w:rsidRPr="00B066D8" w:rsidRDefault="002206E9" w:rsidP="002206E9">
      <w:pPr>
        <w:jc w:val="both"/>
        <w:rPr>
          <w:rFonts w:ascii="Arial" w:hAnsi="Arial" w:cs="Arial"/>
        </w:rPr>
      </w:pPr>
      <w:r w:rsidRPr="00B066D8">
        <w:rPr>
          <w:rFonts w:ascii="Arial" w:hAnsi="Arial" w:cs="Arial"/>
        </w:rPr>
        <w:t>V prípade poistnej udalosti - uplatnenia nároku poistného plnenia poistencom, príslušná OPK potvrdzuje podpisom a pečiatkou na príslušnom tlačive poisťovne, že poistenec bol skutočne ku dňu úrazu poistený, tzn., že poistné bolo riadne a včas odvedené na účet SPK.</w:t>
      </w:r>
    </w:p>
    <w:p w:rsidR="002206E9" w:rsidRPr="00B066D8" w:rsidRDefault="002206E9" w:rsidP="002206E9">
      <w:pPr>
        <w:jc w:val="both"/>
        <w:rPr>
          <w:rFonts w:ascii="Arial" w:hAnsi="Arial" w:cs="Arial"/>
        </w:rPr>
      </w:pPr>
    </w:p>
    <w:p w:rsidR="002206E9" w:rsidRPr="00B066D8" w:rsidRDefault="002206E9" w:rsidP="002206E9">
      <w:pPr>
        <w:jc w:val="both"/>
        <w:rPr>
          <w:rFonts w:ascii="Arial" w:hAnsi="Arial" w:cs="Arial"/>
        </w:rPr>
      </w:pPr>
      <w:r w:rsidRPr="00B066D8">
        <w:rPr>
          <w:rFonts w:ascii="Arial" w:hAnsi="Arial" w:cs="Arial"/>
        </w:rPr>
        <w:t xml:space="preserve">Ďalej Vám v prílohe zasielame tlačivo “Súhlas člena Slovenskej poľovníckej komory“ na podpis pre uchádzačov o prvý poľovný lístok (kandidátov). Predmetný súhlas je potrebný za účelom poistenia. </w:t>
      </w:r>
    </w:p>
    <w:p w:rsidR="002206E9" w:rsidRPr="00B066D8" w:rsidRDefault="002206E9" w:rsidP="002206E9">
      <w:pPr>
        <w:jc w:val="both"/>
        <w:rPr>
          <w:rFonts w:ascii="Arial" w:hAnsi="Arial" w:cs="Arial"/>
        </w:rPr>
      </w:pPr>
      <w:r w:rsidRPr="00B066D8">
        <w:rPr>
          <w:rFonts w:ascii="Arial" w:hAnsi="Arial" w:cs="Arial"/>
        </w:rPr>
        <w:t>Uvedené tlačivo archivujte vo Vašej organizácii.</w:t>
      </w:r>
    </w:p>
    <w:p w:rsidR="002206E9" w:rsidRPr="00B066D8" w:rsidRDefault="002206E9" w:rsidP="002206E9">
      <w:pPr>
        <w:jc w:val="both"/>
        <w:rPr>
          <w:rFonts w:ascii="Arial" w:hAnsi="Arial" w:cs="Arial"/>
        </w:rPr>
      </w:pPr>
    </w:p>
    <w:p w:rsidR="00E22493" w:rsidRPr="00B066D8" w:rsidRDefault="00E22493" w:rsidP="002206E9">
      <w:pPr>
        <w:jc w:val="both"/>
        <w:rPr>
          <w:rFonts w:ascii="Arial" w:hAnsi="Arial" w:cs="Arial"/>
        </w:rPr>
      </w:pPr>
    </w:p>
    <w:p w:rsidR="00E22493" w:rsidRPr="00B066D8" w:rsidRDefault="00E22493" w:rsidP="002206E9">
      <w:pPr>
        <w:jc w:val="both"/>
        <w:rPr>
          <w:rFonts w:ascii="Arial" w:hAnsi="Arial" w:cs="Arial"/>
        </w:rPr>
      </w:pPr>
    </w:p>
    <w:p w:rsidR="00E22493" w:rsidRPr="00B066D8" w:rsidRDefault="00E22493" w:rsidP="002206E9">
      <w:pPr>
        <w:jc w:val="both"/>
        <w:rPr>
          <w:rFonts w:ascii="Arial" w:hAnsi="Arial" w:cs="Arial"/>
        </w:rPr>
      </w:pPr>
    </w:p>
    <w:p w:rsidR="00E22493" w:rsidRPr="00B066D8" w:rsidRDefault="00E22493" w:rsidP="002206E9">
      <w:pPr>
        <w:jc w:val="both"/>
        <w:rPr>
          <w:rFonts w:ascii="Arial" w:hAnsi="Arial" w:cs="Arial"/>
        </w:rPr>
      </w:pPr>
    </w:p>
    <w:p w:rsidR="002206E9" w:rsidRPr="00B066D8" w:rsidRDefault="002206E9" w:rsidP="002206E9">
      <w:pPr>
        <w:jc w:val="both"/>
        <w:rPr>
          <w:rFonts w:ascii="Arial" w:hAnsi="Arial" w:cs="Arial"/>
        </w:rPr>
      </w:pPr>
      <w:r w:rsidRPr="00B066D8">
        <w:rPr>
          <w:rFonts w:ascii="Arial" w:hAnsi="Arial" w:cs="Arial"/>
        </w:rPr>
        <w:t>S pozdravom</w:t>
      </w:r>
    </w:p>
    <w:p w:rsidR="002206E9" w:rsidRPr="00B066D8" w:rsidRDefault="002206E9" w:rsidP="002206E9">
      <w:pPr>
        <w:jc w:val="both"/>
        <w:rPr>
          <w:rFonts w:ascii="Arial" w:hAnsi="Arial" w:cs="Arial"/>
        </w:rPr>
      </w:pPr>
    </w:p>
    <w:p w:rsidR="002206E9" w:rsidRPr="00B066D8" w:rsidRDefault="002206E9" w:rsidP="002206E9">
      <w:pPr>
        <w:jc w:val="both"/>
        <w:rPr>
          <w:rFonts w:ascii="Arial" w:hAnsi="Arial" w:cs="Arial"/>
        </w:rPr>
      </w:pPr>
    </w:p>
    <w:p w:rsidR="002206E9" w:rsidRPr="00B066D8" w:rsidRDefault="006207DA" w:rsidP="002206E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</w:t>
      </w:r>
      <w:r w:rsidR="000875BF" w:rsidRPr="00B066D8">
        <w:rPr>
          <w:rFonts w:ascii="Arial" w:hAnsi="Arial" w:cs="Arial"/>
        </w:rPr>
        <w:t>Ing. Tibor Lebocký, PhD., v.r.</w:t>
      </w:r>
      <w:r w:rsidR="002206E9" w:rsidRPr="00B066D8">
        <w:rPr>
          <w:rFonts w:ascii="Arial" w:hAnsi="Arial" w:cs="Arial"/>
        </w:rPr>
        <w:t xml:space="preserve">                       PaedDr. Imrich Šuba, PhD.</w:t>
      </w:r>
      <w:r w:rsidR="000875BF" w:rsidRPr="00B066D8">
        <w:rPr>
          <w:rFonts w:ascii="Arial" w:hAnsi="Arial" w:cs="Arial"/>
        </w:rPr>
        <w:t>, v.r.</w:t>
      </w:r>
    </w:p>
    <w:p w:rsidR="002206E9" w:rsidRPr="00B066D8" w:rsidRDefault="006207DA" w:rsidP="002206E9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206E9" w:rsidRPr="00B066D8">
        <w:rPr>
          <w:rFonts w:ascii="Arial" w:hAnsi="Arial" w:cs="Arial"/>
        </w:rPr>
        <w:t>prezident SPK</w:t>
      </w:r>
      <w:r w:rsidR="002206E9" w:rsidRPr="00B066D8">
        <w:rPr>
          <w:rFonts w:ascii="Arial" w:hAnsi="Arial" w:cs="Arial"/>
        </w:rPr>
        <w:tab/>
      </w:r>
      <w:r w:rsidR="002206E9" w:rsidRPr="00B066D8">
        <w:rPr>
          <w:rFonts w:ascii="Arial" w:hAnsi="Arial" w:cs="Arial"/>
        </w:rPr>
        <w:tab/>
        <w:t xml:space="preserve">                      </w:t>
      </w:r>
      <w:r w:rsidR="00505445">
        <w:rPr>
          <w:rFonts w:ascii="Arial" w:hAnsi="Arial" w:cs="Arial"/>
        </w:rPr>
        <w:t xml:space="preserve">      </w:t>
      </w:r>
      <w:r w:rsidR="002206E9" w:rsidRPr="00B066D8">
        <w:rPr>
          <w:rFonts w:ascii="Arial" w:hAnsi="Arial" w:cs="Arial"/>
        </w:rPr>
        <w:t>riaditeľ kancelárie SPK</w:t>
      </w:r>
      <w:r w:rsidR="002206E9" w:rsidRPr="00B066D8">
        <w:rPr>
          <w:rFonts w:ascii="Arial" w:hAnsi="Arial" w:cs="Arial"/>
        </w:rPr>
        <w:tab/>
      </w:r>
    </w:p>
    <w:p w:rsidR="002206E9" w:rsidRPr="00B066D8" w:rsidRDefault="002206E9" w:rsidP="00330538">
      <w:pPr>
        <w:jc w:val="both"/>
        <w:rPr>
          <w:rFonts w:ascii="Arial" w:hAnsi="Arial" w:cs="Arial"/>
        </w:rPr>
      </w:pPr>
    </w:p>
    <w:p w:rsidR="00330538" w:rsidRPr="00B066D8" w:rsidRDefault="00330538" w:rsidP="00330538">
      <w:pPr>
        <w:tabs>
          <w:tab w:val="left" w:pos="720"/>
        </w:tabs>
        <w:jc w:val="both"/>
        <w:rPr>
          <w:rFonts w:ascii="Arial" w:hAnsi="Arial" w:cs="Arial"/>
        </w:rPr>
      </w:pPr>
      <w:r w:rsidRPr="00B066D8">
        <w:rPr>
          <w:rFonts w:ascii="Arial" w:hAnsi="Arial" w:cs="Arial"/>
          <w:sz w:val="22"/>
          <w:szCs w:val="22"/>
        </w:rPr>
        <w:tab/>
      </w:r>
      <w:r w:rsidRPr="00B066D8">
        <w:rPr>
          <w:rFonts w:ascii="Arial" w:hAnsi="Arial" w:cs="Arial"/>
          <w:sz w:val="22"/>
          <w:szCs w:val="22"/>
        </w:rPr>
        <w:tab/>
      </w:r>
      <w:r w:rsidRPr="00B066D8">
        <w:rPr>
          <w:rFonts w:ascii="Arial" w:hAnsi="Arial" w:cs="Arial"/>
          <w:sz w:val="22"/>
          <w:szCs w:val="22"/>
        </w:rPr>
        <w:tab/>
      </w:r>
      <w:r w:rsidRPr="00B066D8">
        <w:rPr>
          <w:rFonts w:ascii="Arial" w:hAnsi="Arial" w:cs="Arial"/>
          <w:sz w:val="22"/>
          <w:szCs w:val="22"/>
        </w:rPr>
        <w:tab/>
      </w:r>
      <w:r w:rsidRPr="00B066D8">
        <w:rPr>
          <w:rFonts w:ascii="Arial" w:hAnsi="Arial" w:cs="Arial"/>
          <w:sz w:val="22"/>
          <w:szCs w:val="22"/>
        </w:rPr>
        <w:tab/>
      </w:r>
      <w:r w:rsidRPr="00B066D8">
        <w:rPr>
          <w:rFonts w:ascii="Arial" w:hAnsi="Arial" w:cs="Arial"/>
          <w:sz w:val="22"/>
          <w:szCs w:val="22"/>
        </w:rPr>
        <w:tab/>
      </w:r>
      <w:r w:rsidRPr="00B066D8">
        <w:rPr>
          <w:rFonts w:ascii="Arial" w:hAnsi="Arial" w:cs="Arial"/>
          <w:sz w:val="22"/>
          <w:szCs w:val="22"/>
        </w:rPr>
        <w:tab/>
        <w:t xml:space="preserve">          </w:t>
      </w:r>
    </w:p>
    <w:p w:rsidR="006436C1" w:rsidRPr="00B066D8" w:rsidRDefault="006436C1" w:rsidP="00330538">
      <w:pPr>
        <w:pStyle w:val="Pta"/>
        <w:tabs>
          <w:tab w:val="clear" w:pos="9072"/>
        </w:tabs>
        <w:jc w:val="both"/>
        <w:rPr>
          <w:rFonts w:ascii="Arial" w:hAnsi="Arial" w:cs="Arial"/>
          <w:b/>
          <w:u w:val="single"/>
          <w:lang w:eastAsia="sk-SK"/>
        </w:rPr>
      </w:pPr>
    </w:p>
    <w:p w:rsidR="006436C1" w:rsidRPr="00B066D8" w:rsidRDefault="006436C1" w:rsidP="00330538">
      <w:pPr>
        <w:pStyle w:val="Pta"/>
        <w:tabs>
          <w:tab w:val="clear" w:pos="9072"/>
        </w:tabs>
        <w:jc w:val="both"/>
        <w:rPr>
          <w:rFonts w:ascii="Arial" w:hAnsi="Arial" w:cs="Arial"/>
          <w:b/>
          <w:u w:val="single"/>
          <w:lang w:eastAsia="sk-SK"/>
        </w:rPr>
      </w:pPr>
    </w:p>
    <w:p w:rsidR="006436C1" w:rsidRDefault="006436C1" w:rsidP="00330538">
      <w:pPr>
        <w:pStyle w:val="Pta"/>
        <w:tabs>
          <w:tab w:val="clear" w:pos="9072"/>
        </w:tabs>
        <w:jc w:val="both"/>
        <w:rPr>
          <w:rFonts w:ascii="Arial" w:hAnsi="Arial" w:cs="Arial"/>
          <w:b/>
          <w:u w:val="single"/>
          <w:lang w:eastAsia="sk-SK"/>
        </w:rPr>
      </w:pPr>
    </w:p>
    <w:p w:rsidR="006207DA" w:rsidRDefault="006207DA" w:rsidP="00330538">
      <w:pPr>
        <w:pStyle w:val="Pta"/>
        <w:tabs>
          <w:tab w:val="clear" w:pos="9072"/>
        </w:tabs>
        <w:jc w:val="both"/>
        <w:rPr>
          <w:rFonts w:ascii="Arial" w:hAnsi="Arial" w:cs="Arial"/>
          <w:b/>
          <w:u w:val="single"/>
          <w:lang w:eastAsia="sk-SK"/>
        </w:rPr>
      </w:pPr>
    </w:p>
    <w:p w:rsidR="006207DA" w:rsidRDefault="006207DA" w:rsidP="00330538">
      <w:pPr>
        <w:pStyle w:val="Pta"/>
        <w:tabs>
          <w:tab w:val="clear" w:pos="9072"/>
        </w:tabs>
        <w:jc w:val="both"/>
        <w:rPr>
          <w:rFonts w:ascii="Arial" w:hAnsi="Arial" w:cs="Arial"/>
          <w:b/>
          <w:u w:val="single"/>
          <w:lang w:eastAsia="sk-SK"/>
        </w:rPr>
      </w:pPr>
    </w:p>
    <w:p w:rsidR="006207DA" w:rsidRDefault="006207DA" w:rsidP="00330538">
      <w:pPr>
        <w:pStyle w:val="Pta"/>
        <w:tabs>
          <w:tab w:val="clear" w:pos="9072"/>
        </w:tabs>
        <w:jc w:val="both"/>
        <w:rPr>
          <w:rFonts w:ascii="Arial" w:hAnsi="Arial" w:cs="Arial"/>
          <w:b/>
          <w:u w:val="single"/>
          <w:lang w:eastAsia="sk-SK"/>
        </w:rPr>
      </w:pPr>
    </w:p>
    <w:p w:rsidR="006207DA" w:rsidRDefault="006207DA" w:rsidP="00330538">
      <w:pPr>
        <w:pStyle w:val="Pta"/>
        <w:tabs>
          <w:tab w:val="clear" w:pos="9072"/>
        </w:tabs>
        <w:jc w:val="both"/>
        <w:rPr>
          <w:rFonts w:ascii="Arial" w:hAnsi="Arial" w:cs="Arial"/>
          <w:b/>
          <w:u w:val="single"/>
          <w:lang w:eastAsia="sk-SK"/>
        </w:rPr>
      </w:pPr>
    </w:p>
    <w:p w:rsidR="006207DA" w:rsidRDefault="006207DA" w:rsidP="00330538">
      <w:pPr>
        <w:pStyle w:val="Pta"/>
        <w:tabs>
          <w:tab w:val="clear" w:pos="9072"/>
        </w:tabs>
        <w:jc w:val="both"/>
        <w:rPr>
          <w:rFonts w:ascii="Arial" w:hAnsi="Arial" w:cs="Arial"/>
          <w:b/>
          <w:u w:val="single"/>
          <w:lang w:eastAsia="sk-SK"/>
        </w:rPr>
      </w:pPr>
    </w:p>
    <w:p w:rsidR="006207DA" w:rsidRDefault="006207DA" w:rsidP="00330538">
      <w:pPr>
        <w:pStyle w:val="Pta"/>
        <w:tabs>
          <w:tab w:val="clear" w:pos="9072"/>
        </w:tabs>
        <w:jc w:val="both"/>
        <w:rPr>
          <w:rFonts w:ascii="Arial" w:hAnsi="Arial" w:cs="Arial"/>
          <w:b/>
          <w:u w:val="single"/>
          <w:lang w:eastAsia="sk-SK"/>
        </w:rPr>
      </w:pPr>
    </w:p>
    <w:p w:rsidR="006207DA" w:rsidRPr="00B066D8" w:rsidRDefault="006207DA" w:rsidP="00330538">
      <w:pPr>
        <w:pStyle w:val="Pta"/>
        <w:tabs>
          <w:tab w:val="clear" w:pos="9072"/>
        </w:tabs>
        <w:jc w:val="both"/>
        <w:rPr>
          <w:rFonts w:ascii="Arial" w:hAnsi="Arial" w:cs="Arial"/>
          <w:b/>
          <w:u w:val="single"/>
          <w:lang w:eastAsia="sk-SK"/>
        </w:rPr>
      </w:pPr>
    </w:p>
    <w:p w:rsidR="006436C1" w:rsidRPr="00B066D8" w:rsidRDefault="006436C1" w:rsidP="00330538">
      <w:pPr>
        <w:pStyle w:val="Pta"/>
        <w:tabs>
          <w:tab w:val="clear" w:pos="9072"/>
        </w:tabs>
        <w:jc w:val="both"/>
        <w:rPr>
          <w:rFonts w:ascii="Arial" w:hAnsi="Arial" w:cs="Arial"/>
          <w:b/>
          <w:u w:val="single"/>
          <w:lang w:eastAsia="sk-SK"/>
        </w:rPr>
      </w:pPr>
    </w:p>
    <w:p w:rsidR="00330538" w:rsidRPr="00B066D8" w:rsidRDefault="00330538" w:rsidP="00330538">
      <w:pPr>
        <w:pStyle w:val="Pta"/>
        <w:tabs>
          <w:tab w:val="clear" w:pos="9072"/>
        </w:tabs>
        <w:jc w:val="both"/>
        <w:rPr>
          <w:rFonts w:ascii="Arial" w:hAnsi="Arial" w:cs="Arial"/>
          <w:b/>
          <w:u w:val="single"/>
          <w:lang w:eastAsia="sk-SK"/>
        </w:rPr>
      </w:pPr>
      <w:r w:rsidRPr="00B066D8">
        <w:rPr>
          <w:rFonts w:ascii="Arial" w:hAnsi="Arial" w:cs="Arial"/>
          <w:b/>
          <w:u w:val="single"/>
          <w:lang w:eastAsia="sk-SK"/>
        </w:rPr>
        <w:t xml:space="preserve">Prílohy: </w:t>
      </w:r>
    </w:p>
    <w:p w:rsidR="00330538" w:rsidRPr="00E867AD" w:rsidRDefault="00330538" w:rsidP="00E867AD">
      <w:pPr>
        <w:pStyle w:val="Pta"/>
        <w:tabs>
          <w:tab w:val="clear" w:pos="4536"/>
          <w:tab w:val="clear" w:pos="9072"/>
          <w:tab w:val="center" w:pos="4535"/>
        </w:tabs>
        <w:jc w:val="both"/>
        <w:rPr>
          <w:rFonts w:ascii="Arial" w:hAnsi="Arial" w:cs="Arial"/>
          <w:lang w:eastAsia="sk-SK"/>
        </w:rPr>
      </w:pPr>
      <w:r w:rsidRPr="00E867AD">
        <w:rPr>
          <w:rFonts w:ascii="Arial" w:hAnsi="Arial" w:cs="Arial"/>
          <w:b/>
          <w:i/>
          <w:lang w:eastAsia="sk-SK"/>
        </w:rPr>
        <w:t>Zoznam OPK s poradovým číslom</w:t>
      </w:r>
      <w:r w:rsidRPr="00E867AD">
        <w:rPr>
          <w:rFonts w:ascii="Arial" w:hAnsi="Arial" w:cs="Arial"/>
          <w:lang w:eastAsia="sk-SK"/>
        </w:rPr>
        <w:t xml:space="preserve"> (</w:t>
      </w:r>
      <w:r w:rsidRPr="00E867AD">
        <w:rPr>
          <w:rFonts w:ascii="Arial" w:hAnsi="Arial" w:cs="Arial"/>
          <w:b/>
          <w:lang w:eastAsia="sk-SK"/>
        </w:rPr>
        <w:t>xx</w:t>
      </w:r>
      <w:r w:rsidRPr="00E867AD">
        <w:rPr>
          <w:rFonts w:ascii="Arial" w:hAnsi="Arial" w:cs="Arial"/>
          <w:lang w:eastAsia="sk-SK"/>
        </w:rPr>
        <w:t xml:space="preserve"> vo VS, </w:t>
      </w:r>
      <w:r w:rsidRPr="00E867AD">
        <w:rPr>
          <w:rFonts w:ascii="Arial" w:hAnsi="Arial" w:cs="Arial"/>
          <w:i/>
        </w:rPr>
        <w:t xml:space="preserve">poradové číslo/ </w:t>
      </w:r>
      <w:r w:rsidRPr="00E867AD">
        <w:rPr>
          <w:rFonts w:ascii="Arial" w:hAnsi="Arial" w:cs="Arial"/>
          <w:lang w:eastAsia="sk-SK"/>
        </w:rPr>
        <w:t>Vaše OPK)</w:t>
      </w:r>
    </w:p>
    <w:p w:rsidR="00E867AD" w:rsidRPr="00E867AD" w:rsidRDefault="00E867AD" w:rsidP="00E867AD">
      <w:pPr>
        <w:pStyle w:val="Pta"/>
        <w:tabs>
          <w:tab w:val="clear" w:pos="4536"/>
          <w:tab w:val="clear" w:pos="9072"/>
          <w:tab w:val="center" w:pos="4535"/>
        </w:tabs>
        <w:jc w:val="both"/>
        <w:rPr>
          <w:rFonts w:ascii="Arial" w:hAnsi="Arial" w:cs="Arial"/>
        </w:rPr>
      </w:pPr>
      <w:r w:rsidRPr="00E867AD">
        <w:rPr>
          <w:rFonts w:ascii="Arial" w:hAnsi="Arial" w:cs="Arial"/>
          <w:b/>
        </w:rPr>
        <w:t>Tlačivo “Súhlas dotknutej osoby“</w:t>
      </w:r>
      <w:r w:rsidRPr="00E867AD">
        <w:rPr>
          <w:rFonts w:ascii="Arial" w:hAnsi="Arial" w:cs="Arial"/>
        </w:rPr>
        <w:t xml:space="preserve"> (poistenie zodpovednosti za  škodu spôsobenú právnickými a podnikajúcimi fyzickými osobami; úrazové poistenie nemenovaných osôb, uzavretia poistenia psa uznaného poľovného plemena</w:t>
      </w:r>
      <w:r w:rsidR="00E16E45">
        <w:rPr>
          <w:rFonts w:ascii="Arial" w:hAnsi="Arial" w:cs="Arial"/>
        </w:rPr>
        <w:t>,</w:t>
      </w:r>
      <w:r w:rsidRPr="00E867AD">
        <w:rPr>
          <w:rFonts w:ascii="Arial" w:hAnsi="Arial" w:cs="Arial"/>
        </w:rPr>
        <w:t xml:space="preserve"> výkon finančného sprostredkovania v sektore poistenia alebo zaistenia)</w:t>
      </w:r>
    </w:p>
    <w:p w:rsidR="00330538" w:rsidRPr="00E867AD" w:rsidRDefault="00E867AD" w:rsidP="00E867AD">
      <w:pPr>
        <w:pStyle w:val="Pta"/>
        <w:tabs>
          <w:tab w:val="clear" w:pos="4536"/>
          <w:tab w:val="clear" w:pos="9072"/>
          <w:tab w:val="center" w:pos="4535"/>
        </w:tabs>
        <w:jc w:val="both"/>
        <w:rPr>
          <w:rFonts w:ascii="Arial" w:hAnsi="Arial" w:cs="Arial"/>
          <w:b/>
          <w:lang w:eastAsia="sk-SK"/>
        </w:rPr>
      </w:pPr>
      <w:r w:rsidRPr="00E867AD">
        <w:rPr>
          <w:rFonts w:ascii="Arial" w:hAnsi="Arial" w:cs="Arial"/>
          <w:lang w:eastAsia="sk-SK"/>
        </w:rPr>
        <w:t>Dotazník/Prihláška „</w:t>
      </w:r>
      <w:r w:rsidR="00B52E0F" w:rsidRPr="00E867AD">
        <w:rPr>
          <w:rFonts w:ascii="Arial" w:hAnsi="Arial" w:cs="Arial"/>
          <w:b/>
          <w:lang w:eastAsia="sk-SK"/>
        </w:rPr>
        <w:t>Poistenie psa uznaného poľovného plemena</w:t>
      </w:r>
      <w:r w:rsidRPr="00E867AD">
        <w:rPr>
          <w:rFonts w:ascii="Arial" w:hAnsi="Arial" w:cs="Arial"/>
          <w:b/>
          <w:lang w:eastAsia="sk-SK"/>
        </w:rPr>
        <w:t>“</w:t>
      </w:r>
    </w:p>
    <w:p w:rsidR="00330538" w:rsidRPr="00E867AD" w:rsidRDefault="00330538" w:rsidP="00330538">
      <w:pPr>
        <w:pStyle w:val="Pta"/>
        <w:tabs>
          <w:tab w:val="clear" w:pos="4536"/>
          <w:tab w:val="clear" w:pos="9072"/>
          <w:tab w:val="center" w:pos="4535"/>
        </w:tabs>
        <w:rPr>
          <w:rFonts w:ascii="Arial" w:hAnsi="Arial" w:cs="Arial"/>
          <w:lang w:eastAsia="sk-SK"/>
        </w:rPr>
      </w:pPr>
    </w:p>
    <w:p w:rsidR="00330538" w:rsidRPr="00B066D8" w:rsidRDefault="00330538" w:rsidP="00330538">
      <w:pPr>
        <w:pStyle w:val="Pta"/>
        <w:tabs>
          <w:tab w:val="clear" w:pos="4536"/>
          <w:tab w:val="clear" w:pos="9072"/>
          <w:tab w:val="center" w:pos="4535"/>
        </w:tabs>
        <w:rPr>
          <w:rFonts w:ascii="Arial" w:hAnsi="Arial" w:cs="Arial"/>
          <w:lang w:eastAsia="sk-SK"/>
        </w:rPr>
      </w:pPr>
    </w:p>
    <w:p w:rsidR="00E1611E" w:rsidRPr="00B066D8" w:rsidRDefault="00E1611E" w:rsidP="00330538">
      <w:pPr>
        <w:pStyle w:val="Pta"/>
        <w:tabs>
          <w:tab w:val="clear" w:pos="4536"/>
          <w:tab w:val="clear" w:pos="9072"/>
          <w:tab w:val="center" w:pos="4535"/>
        </w:tabs>
        <w:rPr>
          <w:rFonts w:ascii="Arial" w:hAnsi="Arial" w:cs="Arial"/>
          <w:lang w:eastAsia="sk-SK"/>
        </w:rPr>
      </w:pPr>
    </w:p>
    <w:p w:rsidR="00E22493" w:rsidRPr="00B066D8" w:rsidRDefault="00E22493" w:rsidP="00330538">
      <w:pPr>
        <w:pStyle w:val="Pta"/>
        <w:tabs>
          <w:tab w:val="clear" w:pos="4536"/>
          <w:tab w:val="clear" w:pos="9072"/>
          <w:tab w:val="center" w:pos="4535"/>
        </w:tabs>
        <w:rPr>
          <w:rFonts w:ascii="Arial" w:hAnsi="Arial" w:cs="Arial"/>
          <w:lang w:eastAsia="sk-SK"/>
        </w:rPr>
      </w:pPr>
    </w:p>
    <w:p w:rsidR="00330538" w:rsidRPr="00B066D8" w:rsidRDefault="00330538" w:rsidP="00330538">
      <w:pPr>
        <w:rPr>
          <w:rFonts w:ascii="Arial" w:hAnsi="Arial" w:cs="Arial"/>
          <w:sz w:val="16"/>
          <w:szCs w:val="16"/>
        </w:rPr>
      </w:pPr>
    </w:p>
    <w:tbl>
      <w:tblPr>
        <w:tblW w:w="9082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"/>
        <w:gridCol w:w="8741"/>
      </w:tblGrid>
      <w:tr w:rsidR="00330538" w:rsidRPr="00B066D8" w:rsidTr="006B185C">
        <w:trPr>
          <w:trHeight w:val="300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spacing w:line="0" w:lineRule="atLeast"/>
              <w:rPr>
                <w:rFonts w:ascii="Arial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30538" w:rsidRPr="00B066D8" w:rsidRDefault="00330538" w:rsidP="006B185C">
            <w:pPr>
              <w:pStyle w:val="Pta"/>
              <w:tabs>
                <w:tab w:val="clear" w:pos="4536"/>
                <w:tab w:val="clear" w:pos="9072"/>
                <w:tab w:val="center" w:pos="4535"/>
              </w:tabs>
              <w:spacing w:line="0" w:lineRule="atLeast"/>
              <w:jc w:val="center"/>
              <w:rPr>
                <w:rFonts w:ascii="Arial" w:hAnsi="Arial" w:cs="Arial"/>
                <w:b/>
                <w:u w:val="single"/>
                <w:lang w:eastAsia="sk-SK"/>
              </w:rPr>
            </w:pPr>
            <w:r w:rsidRPr="00B066D8">
              <w:rPr>
                <w:rFonts w:ascii="Arial" w:hAnsi="Arial" w:cs="Arial"/>
                <w:b/>
                <w:sz w:val="18"/>
                <w:szCs w:val="18"/>
                <w:u w:val="single"/>
                <w:lang w:eastAsia="sk-SK"/>
              </w:rPr>
              <w:t>Zoznam OPK s poradovým číslom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01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Bánovce n/Bebravou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02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Banská Bystrica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03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Bardejov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04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Bratislava-mesto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05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Brezno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06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Čadca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07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Detva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08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Dolný Kubín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09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Dunajská Streda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10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 xml:space="preserve">Galanta 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11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Gelnica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12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Humenné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13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Ilava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14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Komárno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15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Košice-mesto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16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Košice-okolie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17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Krupina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18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 xml:space="preserve">Levice 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19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Levoča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20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 xml:space="preserve">Liptovský Mikuláš 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21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Lučenec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22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Malacky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23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Martin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24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Michalovce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25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Námestovo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26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Nitra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27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Nové Zámky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28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Partizánske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29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 xml:space="preserve">Pezinok   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30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Piešťany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31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Poprad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32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Považská Bystrica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33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Prešov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34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Prievidza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35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Rimavská Sobota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36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Rožňava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37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Ružomberok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38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Senec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39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Senica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40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Skalica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41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Sobrance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42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Spišská N. Ves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43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Stará Ľubovňa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44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Stropkov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45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Svidník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46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Šaľa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47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Topoľčany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48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Trebišov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49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Trenčín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50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Trnava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51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Tvrdošín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52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Veľký Krtíš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53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Vranov n/Topľou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54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Zlaté Moravce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55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Zvolen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56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Žiar nad Hronom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57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Žilina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58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Revúca</w:t>
            </w:r>
          </w:p>
        </w:tc>
      </w:tr>
      <w:tr w:rsidR="00330538" w:rsidRPr="00B066D8" w:rsidTr="006B185C">
        <w:trPr>
          <w:trHeight w:val="25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0538" w:rsidRPr="00B066D8" w:rsidRDefault="00330538" w:rsidP="006B185C">
            <w:pPr>
              <w:jc w:val="right"/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59</w:t>
            </w:r>
          </w:p>
        </w:tc>
        <w:tc>
          <w:tcPr>
            <w:tcW w:w="8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0538" w:rsidRPr="00B066D8" w:rsidRDefault="00330538" w:rsidP="006B185C">
            <w:pPr>
              <w:rPr>
                <w:rFonts w:ascii="Arial" w:hAnsi="Arial" w:cs="Arial"/>
                <w:sz w:val="18"/>
                <w:szCs w:val="18"/>
                <w:lang w:eastAsia="sk-SK"/>
              </w:rPr>
            </w:pPr>
            <w:r w:rsidRPr="00B066D8">
              <w:rPr>
                <w:rFonts w:ascii="Arial" w:hAnsi="Arial" w:cs="Arial"/>
                <w:sz w:val="18"/>
                <w:szCs w:val="18"/>
                <w:lang w:eastAsia="sk-SK"/>
              </w:rPr>
              <w:t>Kežmarok</w:t>
            </w:r>
          </w:p>
        </w:tc>
      </w:tr>
    </w:tbl>
    <w:p w:rsidR="00D02335" w:rsidRPr="00D02335" w:rsidRDefault="00D02335" w:rsidP="00D02335">
      <w:pPr>
        <w:pStyle w:val="Nadpis1"/>
        <w:keepLines w:val="0"/>
        <w:widowControl w:val="0"/>
        <w:tabs>
          <w:tab w:val="num" w:pos="0"/>
        </w:tabs>
        <w:suppressAutoHyphens/>
        <w:spacing w:before="120" w:after="120"/>
        <w:ind w:left="2829" w:hanging="431"/>
        <w:rPr>
          <w:color w:val="auto"/>
          <w:sz w:val="28"/>
          <w:szCs w:val="28"/>
        </w:rPr>
      </w:pPr>
      <w:r w:rsidRPr="00D02335">
        <w:rPr>
          <w:noProof/>
          <w:color w:val="auto"/>
          <w:lang w:eastAsia="sk-SK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-29845</wp:posOffset>
            </wp:positionV>
            <wp:extent cx="1003300" cy="1250950"/>
            <wp:effectExtent l="0" t="0" r="6350" b="635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250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2335">
        <w:rPr>
          <w:color w:val="auto"/>
        </w:rPr>
        <w:t xml:space="preserve">Slovenská poľovnícka komora </w:t>
      </w:r>
    </w:p>
    <w:p w:rsidR="00D02335" w:rsidRPr="00D02335" w:rsidRDefault="00D02335" w:rsidP="00D02335">
      <w:pPr>
        <w:pStyle w:val="Nadpis1"/>
        <w:keepLines w:val="0"/>
        <w:widowControl w:val="0"/>
        <w:tabs>
          <w:tab w:val="num" w:pos="0"/>
        </w:tabs>
        <w:suppressAutoHyphens/>
        <w:spacing w:before="120" w:after="120"/>
        <w:ind w:left="2829" w:hanging="431"/>
        <w:rPr>
          <w:color w:val="auto"/>
          <w:sz w:val="28"/>
          <w:szCs w:val="28"/>
        </w:rPr>
      </w:pPr>
      <w:r w:rsidRPr="00D02335">
        <w:rPr>
          <w:color w:val="auto"/>
        </w:rPr>
        <w:t>Štefánikova 10, 811 05 Bratislava</w:t>
      </w:r>
      <w:r w:rsidRPr="00D02335">
        <w:rPr>
          <w:color w:val="auto"/>
          <w:sz w:val="28"/>
          <w:szCs w:val="28"/>
        </w:rPr>
        <w:t xml:space="preserve"> </w:t>
      </w:r>
    </w:p>
    <w:p w:rsidR="00D02335" w:rsidRPr="00D02335" w:rsidRDefault="00D02335" w:rsidP="00D02335">
      <w:pPr>
        <w:pStyle w:val="Nadpis1"/>
        <w:keepLines w:val="0"/>
        <w:widowControl w:val="0"/>
        <w:tabs>
          <w:tab w:val="num" w:pos="0"/>
        </w:tabs>
        <w:suppressAutoHyphens/>
        <w:spacing w:after="120"/>
        <w:ind w:left="2832" w:hanging="432"/>
        <w:rPr>
          <w:color w:val="auto"/>
          <w:sz w:val="28"/>
          <w:szCs w:val="28"/>
        </w:rPr>
      </w:pPr>
      <w:r w:rsidRPr="00D02335">
        <w:rPr>
          <w:color w:val="auto"/>
          <w:sz w:val="20"/>
          <w:szCs w:val="20"/>
        </w:rPr>
        <w:t>organizačná zložka:</w:t>
      </w:r>
      <w:r w:rsidRPr="00D02335">
        <w:rPr>
          <w:color w:val="auto"/>
          <w:sz w:val="28"/>
          <w:szCs w:val="28"/>
        </w:rPr>
        <w:t xml:space="preserve"> </w:t>
      </w:r>
      <w:r w:rsidRPr="00D02335">
        <w:rPr>
          <w:color w:val="auto"/>
          <w:sz w:val="24"/>
          <w:szCs w:val="24"/>
        </w:rPr>
        <w:t>Obvodná poľovnícka komora</w:t>
      </w:r>
      <w:r>
        <w:rPr>
          <w:color w:val="auto"/>
          <w:sz w:val="28"/>
          <w:szCs w:val="28"/>
        </w:rPr>
        <w:t xml:space="preserve">      </w:t>
      </w:r>
      <w:r w:rsidRPr="00D02335">
        <w:rPr>
          <w:color w:val="auto"/>
          <w:sz w:val="28"/>
          <w:szCs w:val="28"/>
        </w:rPr>
        <w:t>.....................................</w:t>
      </w:r>
      <w:r>
        <w:rPr>
          <w:color w:val="auto"/>
          <w:sz w:val="28"/>
          <w:szCs w:val="28"/>
        </w:rPr>
        <w:t>.....................................</w:t>
      </w:r>
    </w:p>
    <w:p w:rsidR="00D02335" w:rsidRPr="00D02335" w:rsidRDefault="00D02335" w:rsidP="00D02335">
      <w:pPr>
        <w:pStyle w:val="Zkladntext"/>
      </w:pPr>
      <w:r>
        <w:t xml:space="preserve">                                                                                                                                            (uviesť názov)  </w:t>
      </w:r>
      <w:r>
        <w:rPr>
          <w:rFonts w:ascii="Arial" w:hAnsi="Arial"/>
        </w:rPr>
        <w:t>Adresa sídla:  ...........................(</w:t>
      </w:r>
      <w:r w:rsidRPr="0099596B">
        <w:t>ulica, číslo</w:t>
      </w:r>
      <w:r>
        <w:rPr>
          <w:rFonts w:ascii="Arial" w:hAnsi="Arial"/>
        </w:rPr>
        <w:t>),  .................................. (</w:t>
      </w:r>
      <w:r>
        <w:t>obec a PSČ)</w:t>
      </w:r>
    </w:p>
    <w:p w:rsidR="00D02335" w:rsidRPr="00D02335" w:rsidRDefault="00D02335" w:rsidP="00D02335">
      <w:pPr>
        <w:pStyle w:val="Zkladntext"/>
        <w:jc w:val="right"/>
        <w:rPr>
          <w:rFonts w:ascii="Arial" w:hAnsi="Arial" w:cs="Arial"/>
          <w:i/>
          <w:sz w:val="20"/>
          <w:szCs w:val="20"/>
        </w:rPr>
      </w:pPr>
      <w:r w:rsidRPr="007B29F8">
        <w:rPr>
          <w:rFonts w:ascii="Arial" w:hAnsi="Arial" w:cs="Arial"/>
          <w:i/>
          <w:sz w:val="20"/>
          <w:szCs w:val="20"/>
        </w:rPr>
        <w:t>Vyplnen</w:t>
      </w:r>
      <w:r>
        <w:rPr>
          <w:rFonts w:ascii="Arial" w:hAnsi="Arial" w:cs="Arial"/>
          <w:i/>
          <w:sz w:val="20"/>
          <w:szCs w:val="20"/>
        </w:rPr>
        <w:t>é tlačivo zostáva uložené v OPK</w:t>
      </w:r>
    </w:p>
    <w:p w:rsidR="00D02335" w:rsidRPr="004876C4" w:rsidRDefault="00D02335" w:rsidP="00D02335">
      <w:pPr>
        <w:pStyle w:val="Zkladntext"/>
        <w:jc w:val="center"/>
        <w:rPr>
          <w:rFonts w:ascii="Arial" w:hAnsi="Arial" w:cs="Arial"/>
          <w:sz w:val="32"/>
          <w:szCs w:val="32"/>
        </w:rPr>
      </w:pPr>
      <w:r w:rsidRPr="007B29F8">
        <w:rPr>
          <w:rFonts w:ascii="Arial" w:hAnsi="Arial" w:cs="Arial"/>
          <w:sz w:val="32"/>
          <w:szCs w:val="32"/>
        </w:rPr>
        <w:t>SÚHLAS  DOTKNUTEJ OSOBY</w:t>
      </w:r>
    </w:p>
    <w:p w:rsidR="00D02335" w:rsidRDefault="00D02335" w:rsidP="00D0233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</w:t>
      </w:r>
    </w:p>
    <w:p w:rsidR="00D02335" w:rsidRPr="003F04B4" w:rsidRDefault="00D02335" w:rsidP="00D02335">
      <w:pPr>
        <w:jc w:val="center"/>
        <w:rPr>
          <w:rFonts w:ascii="Arial" w:hAnsi="Arial"/>
          <w:color w:val="FF0000"/>
          <w:sz w:val="20"/>
          <w:szCs w:val="20"/>
        </w:rPr>
      </w:pPr>
      <w:r w:rsidRPr="003F04B4">
        <w:rPr>
          <w:rFonts w:ascii="Arial" w:hAnsi="Arial"/>
          <w:color w:val="FF0000"/>
          <w:sz w:val="20"/>
          <w:szCs w:val="20"/>
        </w:rPr>
        <w:t xml:space="preserve">( </w:t>
      </w:r>
      <w:r w:rsidRPr="00DF4AFB">
        <w:rPr>
          <w:rFonts w:ascii="Arial" w:hAnsi="Arial"/>
          <w:color w:val="FF0000"/>
          <w:sz w:val="20"/>
          <w:szCs w:val="20"/>
        </w:rPr>
        <w:t>Meno a priezvisko, dátum narodenia, trvalé bydlisko dotknutej osoby)</w:t>
      </w:r>
    </w:p>
    <w:p w:rsidR="00D02335" w:rsidRDefault="00D02335" w:rsidP="00D02335">
      <w:pPr>
        <w:rPr>
          <w:rFonts w:ascii="Arial" w:hAnsi="Arial"/>
          <w:b/>
          <w:bCs/>
        </w:rPr>
      </w:pPr>
    </w:p>
    <w:p w:rsidR="00D02335" w:rsidRPr="00B26686" w:rsidRDefault="00D02335" w:rsidP="00D02335">
      <w:pPr>
        <w:ind w:firstLine="360"/>
        <w:jc w:val="center"/>
        <w:rPr>
          <w:rFonts w:ascii="Arial" w:hAnsi="Arial"/>
          <w:sz w:val="18"/>
          <w:szCs w:val="18"/>
        </w:rPr>
      </w:pPr>
      <w:r w:rsidRPr="00B26686">
        <w:rPr>
          <w:rFonts w:ascii="Arial" w:hAnsi="Arial"/>
          <w:sz w:val="18"/>
          <w:szCs w:val="18"/>
        </w:rPr>
        <w:t>Ako dotknutá osoba v zmysle §11 zákona č. 122/2013 Z. z. o ochrane osobných údajov, dávam svoj súhlas Slovenskej poľovníckej komore, jej organizačnej zložke Obvodnej poľovníckej komore, so sídlom v ................................................. (ďalej len „OPK“), na spracúvanie mojich osobných údajov na vymedzený účel:</w:t>
      </w:r>
    </w:p>
    <w:p w:rsidR="00D02335" w:rsidRPr="008C2386" w:rsidRDefault="00D02335" w:rsidP="00D02335">
      <w:pPr>
        <w:jc w:val="both"/>
        <w:rPr>
          <w:sz w:val="20"/>
          <w:szCs w:val="20"/>
        </w:rPr>
      </w:pPr>
    </w:p>
    <w:p w:rsidR="00D02335" w:rsidRPr="00B26686" w:rsidRDefault="00D02335" w:rsidP="00D02335">
      <w:pPr>
        <w:spacing w:before="20" w:after="20" w:line="276" w:lineRule="auto"/>
        <w:ind w:firstLine="360"/>
        <w:jc w:val="both"/>
        <w:rPr>
          <w:rFonts w:ascii="Arial" w:hAnsi="Arial" w:cs="Arial"/>
          <w:sz w:val="18"/>
          <w:szCs w:val="18"/>
        </w:rPr>
      </w:pPr>
      <w:r w:rsidRPr="00B26686">
        <w:rPr>
          <w:rFonts w:ascii="Arial" w:hAnsi="Arial" w:cs="Arial"/>
          <w:sz w:val="18"/>
          <w:szCs w:val="18"/>
        </w:rPr>
        <w:t xml:space="preserve">Spracovanie osobných údajov dotknutej osoby zo strany OPK a ich následné poskytnutie spoločnosti Allianz – Slovenská poisťovňa, a.s., so sídlom Dostojevského rad 4, 815 74 Bratislava, IČO: 00 151 700, zapísanej v Obchodnom registri Okresného súdu Bratislava I, Oddiel: Sa, Vložka číslo: 196/B v súvislosti s výkonom poisťovacej činnosti (uzatvorením poistnej zmluvy, správou poistenia, likvidáciou poistných udalostí, vymáhaním pohľadávok, za účelom zaistenia) v zmysle zákona č. 39/2015 Z.z. o poisťovníctve a o zmene a doplnení niektorých zákonov v znení neskorších predpisov (ďalej len „zákon č. 39/2015 Z.z.“) a spoločnosti Respect Slovakia, s.r.o., so sídlom Valova 38, 921 01 Piešťany, IČO: 34 107 061, zapísanej v Obchodom  registri Okresného súdu Trnava, Oddiel: Sro, Vložka číslo: 529/T, v súvislosti s výkonom finančného sprostredkovania v sektore poistenia alebo zaistenia v zmysle zákona č. 186/2009 Z.z. o finančnom sprostredkovaní a finančnom poradenstve a o zmene a doplnení niektorých zákonov v znení neskorších predpisov (ďalej len „zákon č. 186/2009 Z.z.“) v nasledovnom rozsahu:  </w:t>
      </w:r>
    </w:p>
    <w:p w:rsidR="00D02335" w:rsidRPr="00DF4AFB" w:rsidRDefault="00D02335" w:rsidP="00D02335">
      <w:pPr>
        <w:spacing w:before="20" w:after="20" w:line="276" w:lineRule="auto"/>
        <w:jc w:val="both"/>
        <w:rPr>
          <w:rFonts w:ascii="Arial" w:hAnsi="Arial" w:cs="Arial"/>
          <w:sz w:val="20"/>
          <w:szCs w:val="20"/>
        </w:rPr>
      </w:pPr>
    </w:p>
    <w:p w:rsidR="00D02335" w:rsidRDefault="00D02335" w:rsidP="00D02335">
      <w:pPr>
        <w:widowControl w:val="0"/>
        <w:numPr>
          <w:ilvl w:val="0"/>
          <w:numId w:val="17"/>
        </w:numPr>
        <w:suppressAutoHyphens/>
        <w:spacing w:before="20" w:after="20" w:line="276" w:lineRule="auto"/>
        <w:jc w:val="both"/>
        <w:rPr>
          <w:rFonts w:ascii="Arial" w:hAnsi="Arial" w:cs="Arial"/>
          <w:sz w:val="18"/>
          <w:szCs w:val="18"/>
        </w:rPr>
      </w:pPr>
      <w:r w:rsidRPr="000E7764">
        <w:rPr>
          <w:rFonts w:ascii="Arial" w:hAnsi="Arial" w:cs="Arial"/>
          <w:sz w:val="18"/>
          <w:szCs w:val="18"/>
        </w:rPr>
        <w:t xml:space="preserve">Osobné údaje v rozsahu meno, priezvisko, dátum narodenia, trvalé bydlisko, údaje o poľovnom lístku; u cudzinca číslo identifikačného dokladu, za účelom </w:t>
      </w:r>
      <w:r w:rsidRPr="000E7764">
        <w:rPr>
          <w:rFonts w:ascii="Arial" w:hAnsi="Arial" w:cs="Arial"/>
          <w:b/>
          <w:sz w:val="18"/>
          <w:szCs w:val="18"/>
        </w:rPr>
        <w:t xml:space="preserve">uzavretia poistenia zodpovednosti za škodu spôsobenú právnickými a podnikajúcimi fyzickými osobami </w:t>
      </w:r>
      <w:r>
        <w:rPr>
          <w:rFonts w:ascii="Arial" w:hAnsi="Arial" w:cs="Arial"/>
          <w:sz w:val="18"/>
          <w:szCs w:val="18"/>
        </w:rPr>
        <w:t>v zmysle zákona č. 39/2015 Z.z..</w:t>
      </w:r>
      <w:r w:rsidRPr="000E7764">
        <w:rPr>
          <w:rFonts w:ascii="Arial" w:hAnsi="Arial" w:cs="Arial"/>
          <w:sz w:val="18"/>
          <w:szCs w:val="18"/>
        </w:rPr>
        <w:t xml:space="preserve"> </w:t>
      </w:r>
    </w:p>
    <w:p w:rsidR="00D02335" w:rsidRDefault="00D02335" w:rsidP="00D02335">
      <w:pPr>
        <w:spacing w:before="20" w:after="20" w:line="276" w:lineRule="auto"/>
        <w:ind w:left="720"/>
        <w:jc w:val="both"/>
        <w:rPr>
          <w:rFonts w:ascii="Arial" w:hAnsi="Arial" w:cs="Arial"/>
          <w:sz w:val="18"/>
          <w:szCs w:val="18"/>
        </w:rPr>
      </w:pPr>
      <w:r w:rsidRPr="000E7764">
        <w:rPr>
          <w:rFonts w:ascii="Arial" w:hAnsi="Arial" w:cs="Arial"/>
          <w:sz w:val="18"/>
          <w:szCs w:val="18"/>
        </w:rPr>
        <w:tab/>
      </w:r>
    </w:p>
    <w:p w:rsidR="00D02335" w:rsidRPr="000E7764" w:rsidRDefault="00D02335" w:rsidP="00D02335">
      <w:pPr>
        <w:ind w:left="360"/>
        <w:jc w:val="center"/>
        <w:rPr>
          <w:rFonts w:ascii="Segoe UI Symbol" w:eastAsia="MS Gothic" w:hAnsi="Segoe UI Symbol" w:cs="Segoe UI Symbol"/>
          <w:color w:val="000000"/>
          <w:sz w:val="18"/>
          <w:szCs w:val="18"/>
        </w:rPr>
      </w:pPr>
      <w:r w:rsidRPr="000E7764">
        <w:rPr>
          <w:rFonts w:ascii="Arial" w:eastAsia="MS Gothic" w:hAnsi="Arial" w:cs="Arial"/>
          <w:color w:val="000000"/>
          <w:sz w:val="18"/>
          <w:szCs w:val="18"/>
        </w:rPr>
        <w:t xml:space="preserve">Súhlasím </w:t>
      </w:r>
      <w:r w:rsidRPr="000E7764">
        <w:rPr>
          <w:rFonts w:ascii="Menlo Bold" w:eastAsia="MS Gothic" w:hAnsi="Menlo Bold" w:cs="Menlo Bold"/>
          <w:color w:val="000000"/>
          <w:sz w:val="18"/>
          <w:szCs w:val="18"/>
        </w:rPr>
        <w:t>☐</w:t>
      </w:r>
      <w:r w:rsidRPr="000E7764">
        <w:rPr>
          <w:rFonts w:ascii="Arial" w:eastAsia="MS Gothic" w:hAnsi="Arial" w:cs="Arial"/>
          <w:color w:val="000000"/>
          <w:sz w:val="18"/>
          <w:szCs w:val="18"/>
        </w:rPr>
        <w:t xml:space="preserve">       Nesúhlasím </w:t>
      </w:r>
      <w:r w:rsidRPr="000E7764">
        <w:rPr>
          <w:rFonts w:ascii="Menlo Bold" w:eastAsia="MS Gothic" w:hAnsi="Menlo Bold" w:cs="Menlo Bold"/>
          <w:color w:val="000000"/>
          <w:sz w:val="18"/>
          <w:szCs w:val="18"/>
        </w:rPr>
        <w:t>☐</w:t>
      </w:r>
    </w:p>
    <w:p w:rsidR="00D02335" w:rsidRDefault="00D02335" w:rsidP="00D02335">
      <w:pPr>
        <w:spacing w:before="20" w:after="20" w:line="276" w:lineRule="auto"/>
        <w:ind w:left="720"/>
        <w:jc w:val="both"/>
        <w:rPr>
          <w:rFonts w:ascii="Arial" w:hAnsi="Arial" w:cs="Arial"/>
          <w:sz w:val="18"/>
          <w:szCs w:val="18"/>
        </w:rPr>
      </w:pPr>
    </w:p>
    <w:p w:rsidR="00D02335" w:rsidRPr="000E7764" w:rsidRDefault="00D02335" w:rsidP="00D02335">
      <w:pPr>
        <w:widowControl w:val="0"/>
        <w:numPr>
          <w:ilvl w:val="0"/>
          <w:numId w:val="17"/>
        </w:numPr>
        <w:suppressAutoHyphens/>
        <w:spacing w:before="20" w:after="20" w:line="276" w:lineRule="auto"/>
        <w:jc w:val="both"/>
        <w:rPr>
          <w:rFonts w:ascii="Arial" w:hAnsi="Arial" w:cs="Arial"/>
          <w:sz w:val="18"/>
          <w:szCs w:val="18"/>
        </w:rPr>
      </w:pPr>
      <w:r w:rsidRPr="000E7764">
        <w:rPr>
          <w:rFonts w:ascii="Arial" w:hAnsi="Arial" w:cs="Arial"/>
          <w:sz w:val="18"/>
          <w:szCs w:val="18"/>
        </w:rPr>
        <w:t xml:space="preserve">Osobné údaje v rozsahu meno, priezvisko, dátum narodenia, trvalé bydlisko za účelom uzavretia </w:t>
      </w:r>
      <w:r w:rsidRPr="000E7764">
        <w:rPr>
          <w:rFonts w:ascii="Arial" w:hAnsi="Arial" w:cs="Arial"/>
          <w:b/>
          <w:sz w:val="18"/>
          <w:szCs w:val="18"/>
        </w:rPr>
        <w:t>úrazového poisteni</w:t>
      </w:r>
      <w:r>
        <w:rPr>
          <w:rFonts w:ascii="Arial" w:hAnsi="Arial" w:cs="Arial"/>
          <w:b/>
          <w:sz w:val="18"/>
          <w:szCs w:val="18"/>
        </w:rPr>
        <w:t>a</w:t>
      </w:r>
      <w:r w:rsidRPr="000E7764">
        <w:rPr>
          <w:rFonts w:ascii="Arial" w:hAnsi="Arial" w:cs="Arial"/>
          <w:b/>
          <w:sz w:val="18"/>
          <w:szCs w:val="18"/>
        </w:rPr>
        <w:t xml:space="preserve"> osôb </w:t>
      </w:r>
      <w:r>
        <w:rPr>
          <w:rFonts w:ascii="Arial" w:hAnsi="Arial" w:cs="Arial"/>
          <w:sz w:val="18"/>
          <w:szCs w:val="18"/>
        </w:rPr>
        <w:t>v zmysle zákona č. 39/2015 Z.z</w:t>
      </w:r>
      <w:r w:rsidRPr="000E7764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>.</w:t>
      </w:r>
    </w:p>
    <w:p w:rsidR="00D02335" w:rsidRPr="000E7764" w:rsidRDefault="00D02335" w:rsidP="00D02335">
      <w:pPr>
        <w:ind w:left="3545" w:firstLine="709"/>
        <w:rPr>
          <w:rFonts w:ascii="Arial" w:eastAsia="MS Gothic" w:hAnsi="Arial" w:cs="Arial"/>
          <w:color w:val="000000"/>
          <w:sz w:val="18"/>
          <w:szCs w:val="18"/>
        </w:rPr>
      </w:pPr>
    </w:p>
    <w:p w:rsidR="00D02335" w:rsidRPr="000E7764" w:rsidRDefault="00D02335" w:rsidP="00D02335">
      <w:pPr>
        <w:ind w:left="360"/>
        <w:jc w:val="center"/>
        <w:rPr>
          <w:rFonts w:ascii="Segoe UI Symbol" w:eastAsia="MS Gothic" w:hAnsi="Segoe UI Symbol" w:cs="Segoe UI Symbol"/>
          <w:color w:val="000000"/>
          <w:sz w:val="18"/>
          <w:szCs w:val="18"/>
        </w:rPr>
      </w:pPr>
      <w:r w:rsidRPr="000E7764">
        <w:rPr>
          <w:rFonts w:ascii="Arial" w:eastAsia="MS Gothic" w:hAnsi="Arial" w:cs="Arial"/>
          <w:color w:val="000000"/>
          <w:sz w:val="18"/>
          <w:szCs w:val="18"/>
        </w:rPr>
        <w:t xml:space="preserve">Súhlasím </w:t>
      </w:r>
      <w:r w:rsidRPr="000E7764">
        <w:rPr>
          <w:rFonts w:ascii="Menlo Bold" w:eastAsia="MS Gothic" w:hAnsi="Menlo Bold" w:cs="Menlo Bold"/>
          <w:color w:val="000000"/>
          <w:sz w:val="18"/>
          <w:szCs w:val="18"/>
        </w:rPr>
        <w:t>☐</w:t>
      </w:r>
      <w:r w:rsidRPr="000E7764">
        <w:rPr>
          <w:rFonts w:ascii="Arial" w:eastAsia="MS Gothic" w:hAnsi="Arial" w:cs="Arial"/>
          <w:color w:val="000000"/>
          <w:sz w:val="18"/>
          <w:szCs w:val="18"/>
        </w:rPr>
        <w:t xml:space="preserve">       Nesúhlasím </w:t>
      </w:r>
      <w:r w:rsidRPr="000E7764">
        <w:rPr>
          <w:rFonts w:ascii="Menlo Bold" w:eastAsia="MS Gothic" w:hAnsi="Menlo Bold" w:cs="Menlo Bold"/>
          <w:color w:val="000000"/>
          <w:sz w:val="18"/>
          <w:szCs w:val="18"/>
        </w:rPr>
        <w:t>☐</w:t>
      </w:r>
    </w:p>
    <w:p w:rsidR="00D02335" w:rsidRPr="000E7764" w:rsidRDefault="00D02335" w:rsidP="00D02335">
      <w:pPr>
        <w:spacing w:before="20" w:after="20" w:line="276" w:lineRule="auto"/>
        <w:ind w:left="720"/>
        <w:jc w:val="both"/>
        <w:rPr>
          <w:rFonts w:ascii="Arial" w:hAnsi="Arial" w:cs="Arial"/>
          <w:sz w:val="18"/>
          <w:szCs w:val="18"/>
        </w:rPr>
      </w:pPr>
      <w:r w:rsidRPr="000E7764">
        <w:rPr>
          <w:rFonts w:ascii="Arial" w:hAnsi="Arial" w:cs="Arial"/>
          <w:sz w:val="18"/>
          <w:szCs w:val="18"/>
        </w:rPr>
        <w:tab/>
      </w:r>
      <w:r w:rsidRPr="000E7764">
        <w:rPr>
          <w:rFonts w:ascii="Arial" w:hAnsi="Arial" w:cs="Arial"/>
          <w:sz w:val="18"/>
          <w:szCs w:val="18"/>
        </w:rPr>
        <w:tab/>
      </w:r>
      <w:r w:rsidRPr="000E7764">
        <w:rPr>
          <w:rFonts w:ascii="Arial" w:hAnsi="Arial" w:cs="Arial"/>
          <w:sz w:val="18"/>
          <w:szCs w:val="18"/>
        </w:rPr>
        <w:tab/>
      </w:r>
    </w:p>
    <w:p w:rsidR="00D02335" w:rsidRPr="00B26686" w:rsidRDefault="00D02335" w:rsidP="00D02335">
      <w:pPr>
        <w:widowControl w:val="0"/>
        <w:numPr>
          <w:ilvl w:val="0"/>
          <w:numId w:val="17"/>
        </w:numPr>
        <w:suppressAutoHyphens/>
        <w:spacing w:before="20" w:after="20" w:line="276" w:lineRule="auto"/>
        <w:jc w:val="both"/>
        <w:rPr>
          <w:rFonts w:ascii="Arial" w:hAnsi="Arial" w:cs="Arial"/>
          <w:sz w:val="18"/>
          <w:szCs w:val="18"/>
        </w:rPr>
      </w:pPr>
      <w:r w:rsidRPr="00B26686">
        <w:rPr>
          <w:rFonts w:ascii="Arial" w:hAnsi="Arial" w:cs="Arial"/>
          <w:sz w:val="18"/>
          <w:szCs w:val="18"/>
        </w:rPr>
        <w:t xml:space="preserve">Osobné údaje v rozsahu meno, priezvisko, dátum narodenia, trvalé bydlisko majiteľa psa; údaje o psovi za účelom </w:t>
      </w:r>
      <w:r w:rsidRPr="00C00932">
        <w:rPr>
          <w:rFonts w:ascii="Arial" w:hAnsi="Arial" w:cs="Arial"/>
          <w:b/>
          <w:sz w:val="18"/>
          <w:szCs w:val="18"/>
        </w:rPr>
        <w:t>uzavretia poistenia psa uznaného poľovného plemena</w:t>
      </w:r>
      <w:r>
        <w:rPr>
          <w:rFonts w:ascii="Arial" w:hAnsi="Arial" w:cs="Arial"/>
          <w:sz w:val="18"/>
          <w:szCs w:val="18"/>
        </w:rPr>
        <w:t xml:space="preserve"> </w:t>
      </w:r>
      <w:r w:rsidRPr="00B26686">
        <w:rPr>
          <w:rFonts w:ascii="Arial" w:hAnsi="Arial" w:cs="Arial"/>
          <w:sz w:val="18"/>
          <w:szCs w:val="18"/>
        </w:rPr>
        <w:t>v zmysle zákona č. 39/2015 Z.z..</w:t>
      </w:r>
    </w:p>
    <w:p w:rsidR="00D02335" w:rsidRDefault="00D02335" w:rsidP="00D02335">
      <w:pPr>
        <w:spacing w:before="20" w:after="20" w:line="276" w:lineRule="auto"/>
        <w:ind w:left="360"/>
        <w:jc w:val="center"/>
        <w:rPr>
          <w:rFonts w:ascii="Arial" w:eastAsia="MS Gothic" w:hAnsi="Arial" w:cs="Arial"/>
          <w:color w:val="000000"/>
          <w:sz w:val="18"/>
          <w:szCs w:val="18"/>
        </w:rPr>
      </w:pPr>
    </w:p>
    <w:p w:rsidR="00D02335" w:rsidRDefault="00D02335" w:rsidP="00D02335">
      <w:pPr>
        <w:spacing w:before="20" w:after="20" w:line="276" w:lineRule="auto"/>
        <w:ind w:left="360"/>
        <w:jc w:val="center"/>
        <w:rPr>
          <w:rFonts w:ascii="Arial" w:eastAsia="MS Gothic" w:hAnsi="Arial" w:cs="Arial"/>
          <w:color w:val="000000"/>
          <w:sz w:val="18"/>
          <w:szCs w:val="18"/>
        </w:rPr>
      </w:pPr>
      <w:r w:rsidRPr="00B26686">
        <w:rPr>
          <w:rFonts w:ascii="Arial" w:eastAsia="MS Gothic" w:hAnsi="Arial" w:cs="Arial"/>
          <w:color w:val="000000"/>
          <w:sz w:val="18"/>
          <w:szCs w:val="18"/>
        </w:rPr>
        <w:t>Súhlasím ☐       Nesúhlasím</w:t>
      </w:r>
    </w:p>
    <w:p w:rsidR="00D02335" w:rsidRPr="00B26686" w:rsidRDefault="00D02335" w:rsidP="00D02335">
      <w:pPr>
        <w:spacing w:before="20" w:after="20" w:line="276" w:lineRule="auto"/>
        <w:ind w:left="360"/>
        <w:jc w:val="center"/>
        <w:rPr>
          <w:rFonts w:ascii="Arial" w:eastAsia="MS Gothic" w:hAnsi="Arial" w:cs="Arial"/>
          <w:color w:val="000000"/>
          <w:sz w:val="18"/>
          <w:szCs w:val="18"/>
        </w:rPr>
      </w:pPr>
    </w:p>
    <w:p w:rsidR="00D02335" w:rsidRPr="000E7764" w:rsidRDefault="00D02335" w:rsidP="00D02335">
      <w:pPr>
        <w:widowControl w:val="0"/>
        <w:numPr>
          <w:ilvl w:val="0"/>
          <w:numId w:val="17"/>
        </w:numPr>
        <w:suppressAutoHyphens/>
        <w:spacing w:before="20" w:after="20" w:line="276" w:lineRule="auto"/>
        <w:jc w:val="both"/>
        <w:rPr>
          <w:rFonts w:ascii="Arial" w:hAnsi="Arial" w:cs="Arial"/>
          <w:sz w:val="18"/>
          <w:szCs w:val="18"/>
        </w:rPr>
      </w:pPr>
      <w:r w:rsidRPr="000E7764">
        <w:rPr>
          <w:rFonts w:ascii="Arial" w:hAnsi="Arial" w:cs="Arial"/>
          <w:sz w:val="18"/>
          <w:szCs w:val="18"/>
        </w:rPr>
        <w:t>Osobné údaje v rozsahu meno, priezvisko, dátum narodenia, trvalé bydlisko, údaje o poľovnom lístku; u cudzinca číslo identifikačného dokladu, za účelom</w:t>
      </w:r>
      <w:r w:rsidRPr="000E7764">
        <w:rPr>
          <w:rFonts w:ascii="Arial" w:hAnsi="Arial" w:cs="Arial"/>
          <w:b/>
          <w:sz w:val="18"/>
          <w:szCs w:val="18"/>
        </w:rPr>
        <w:t xml:space="preserve"> výk</w:t>
      </w:r>
      <w:r>
        <w:rPr>
          <w:rFonts w:ascii="Arial" w:hAnsi="Arial" w:cs="Arial"/>
          <w:b/>
          <w:sz w:val="18"/>
          <w:szCs w:val="18"/>
        </w:rPr>
        <w:t>onu finančného sprostredkovania</w:t>
      </w:r>
      <w:r w:rsidRPr="000E7764">
        <w:rPr>
          <w:rFonts w:ascii="Arial" w:hAnsi="Arial" w:cs="Arial"/>
          <w:b/>
          <w:sz w:val="18"/>
          <w:szCs w:val="18"/>
        </w:rPr>
        <w:t> v sektore poistenia alebo zaistenia</w:t>
      </w:r>
      <w:r w:rsidRPr="000E7764">
        <w:rPr>
          <w:rFonts w:ascii="Arial" w:hAnsi="Arial" w:cs="Arial"/>
          <w:sz w:val="18"/>
          <w:szCs w:val="18"/>
        </w:rPr>
        <w:t xml:space="preserve"> v zmysle zákona č. 186/2009 Z.z.. </w:t>
      </w:r>
      <w:r w:rsidRPr="000E7764">
        <w:rPr>
          <w:rFonts w:ascii="Arial" w:hAnsi="Arial" w:cs="Arial"/>
          <w:sz w:val="18"/>
          <w:szCs w:val="18"/>
        </w:rPr>
        <w:tab/>
      </w:r>
      <w:r w:rsidRPr="000E7764">
        <w:rPr>
          <w:rFonts w:ascii="Arial" w:hAnsi="Arial" w:cs="Arial"/>
          <w:sz w:val="18"/>
          <w:szCs w:val="18"/>
        </w:rPr>
        <w:tab/>
      </w:r>
      <w:r w:rsidRPr="000E7764">
        <w:rPr>
          <w:rFonts w:ascii="Arial" w:hAnsi="Arial" w:cs="Arial"/>
          <w:sz w:val="18"/>
          <w:szCs w:val="18"/>
        </w:rPr>
        <w:tab/>
        <w:t xml:space="preserve"> </w:t>
      </w:r>
      <w:r w:rsidRPr="000E7764">
        <w:rPr>
          <w:rFonts w:ascii="Arial" w:hAnsi="Arial" w:cs="Arial"/>
          <w:sz w:val="18"/>
          <w:szCs w:val="18"/>
        </w:rPr>
        <w:tab/>
      </w:r>
      <w:r w:rsidRPr="000E7764">
        <w:rPr>
          <w:rFonts w:ascii="Arial" w:hAnsi="Arial" w:cs="Arial"/>
          <w:sz w:val="18"/>
          <w:szCs w:val="18"/>
        </w:rPr>
        <w:tab/>
      </w:r>
      <w:r w:rsidRPr="000E7764">
        <w:rPr>
          <w:rFonts w:ascii="Arial" w:hAnsi="Arial" w:cs="Arial"/>
          <w:sz w:val="18"/>
          <w:szCs w:val="18"/>
        </w:rPr>
        <w:tab/>
      </w:r>
      <w:r w:rsidRPr="000E7764">
        <w:rPr>
          <w:rFonts w:ascii="Arial" w:hAnsi="Arial" w:cs="Arial"/>
          <w:sz w:val="18"/>
          <w:szCs w:val="18"/>
        </w:rPr>
        <w:tab/>
      </w:r>
      <w:r w:rsidRPr="000E7764">
        <w:rPr>
          <w:rFonts w:ascii="Arial" w:hAnsi="Arial" w:cs="Arial"/>
          <w:sz w:val="18"/>
          <w:szCs w:val="18"/>
        </w:rPr>
        <w:tab/>
      </w:r>
      <w:r w:rsidRPr="000E7764">
        <w:rPr>
          <w:rFonts w:ascii="Arial" w:hAnsi="Arial" w:cs="Arial"/>
          <w:sz w:val="18"/>
          <w:szCs w:val="18"/>
        </w:rPr>
        <w:tab/>
      </w:r>
      <w:r w:rsidRPr="000E7764">
        <w:rPr>
          <w:rFonts w:ascii="Arial" w:hAnsi="Arial" w:cs="Arial"/>
          <w:sz w:val="18"/>
          <w:szCs w:val="18"/>
        </w:rPr>
        <w:tab/>
      </w:r>
      <w:r w:rsidRPr="000E7764">
        <w:rPr>
          <w:rFonts w:ascii="Arial" w:hAnsi="Arial" w:cs="Arial"/>
          <w:sz w:val="18"/>
          <w:szCs w:val="18"/>
        </w:rPr>
        <w:tab/>
      </w:r>
      <w:r w:rsidRPr="000E7764">
        <w:rPr>
          <w:rFonts w:ascii="Arial" w:hAnsi="Arial" w:cs="Arial"/>
          <w:sz w:val="18"/>
          <w:szCs w:val="18"/>
        </w:rPr>
        <w:tab/>
      </w:r>
    </w:p>
    <w:p w:rsidR="00D02335" w:rsidRPr="000E7764" w:rsidRDefault="00D02335" w:rsidP="00D02335">
      <w:pPr>
        <w:ind w:left="360"/>
        <w:jc w:val="center"/>
        <w:rPr>
          <w:rFonts w:ascii="Segoe UI Symbol" w:eastAsia="MS Gothic" w:hAnsi="Segoe UI Symbol" w:cs="Segoe UI Symbol"/>
          <w:color w:val="000000"/>
          <w:sz w:val="18"/>
          <w:szCs w:val="18"/>
        </w:rPr>
      </w:pPr>
      <w:r w:rsidRPr="000E7764">
        <w:rPr>
          <w:rFonts w:ascii="Arial" w:eastAsia="MS Gothic" w:hAnsi="Arial" w:cs="Arial"/>
          <w:color w:val="000000"/>
          <w:sz w:val="18"/>
          <w:szCs w:val="18"/>
        </w:rPr>
        <w:t xml:space="preserve">Súhlasím </w:t>
      </w:r>
      <w:r w:rsidRPr="000E7764">
        <w:rPr>
          <w:rFonts w:ascii="Menlo Bold" w:eastAsia="MS Gothic" w:hAnsi="Menlo Bold" w:cs="Menlo Bold"/>
          <w:color w:val="000000"/>
          <w:sz w:val="18"/>
          <w:szCs w:val="18"/>
        </w:rPr>
        <w:t>☐</w:t>
      </w:r>
      <w:r w:rsidRPr="000E7764">
        <w:rPr>
          <w:rFonts w:ascii="Arial" w:eastAsia="MS Gothic" w:hAnsi="Arial" w:cs="Arial"/>
          <w:color w:val="000000"/>
          <w:sz w:val="18"/>
          <w:szCs w:val="18"/>
        </w:rPr>
        <w:t xml:space="preserve">       Nesúhlasím </w:t>
      </w:r>
      <w:r w:rsidRPr="000E7764">
        <w:rPr>
          <w:rFonts w:ascii="Menlo Bold" w:eastAsia="MS Gothic" w:hAnsi="Menlo Bold" w:cs="Menlo Bold"/>
          <w:color w:val="000000"/>
          <w:sz w:val="18"/>
          <w:szCs w:val="18"/>
        </w:rPr>
        <w:t>☐</w:t>
      </w:r>
    </w:p>
    <w:p w:rsidR="00D02335" w:rsidRPr="00DF4AFB" w:rsidRDefault="00D02335" w:rsidP="00D02335">
      <w:pPr>
        <w:ind w:left="3545" w:firstLine="709"/>
        <w:rPr>
          <w:rFonts w:ascii="Arial" w:eastAsia="MS Gothic" w:hAnsi="Arial" w:cs="Arial"/>
          <w:color w:val="000000"/>
          <w:sz w:val="20"/>
          <w:szCs w:val="20"/>
        </w:rPr>
      </w:pPr>
    </w:p>
    <w:p w:rsidR="00D02335" w:rsidRPr="00B26686" w:rsidRDefault="00D02335" w:rsidP="00D0233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26686">
        <w:rPr>
          <w:rFonts w:ascii="Arial" w:hAnsi="Arial" w:cs="Arial"/>
          <w:sz w:val="18"/>
          <w:szCs w:val="18"/>
        </w:rPr>
        <w:t>Doba platnosti súhlasu*: 3 roky, 5 rokov, 10 rokov</w:t>
      </w:r>
    </w:p>
    <w:p w:rsidR="00D02335" w:rsidRDefault="00D02335" w:rsidP="00D02335">
      <w:pPr>
        <w:rPr>
          <w:rFonts w:ascii="Arial" w:hAnsi="Arial" w:cs="Arial"/>
          <w:sz w:val="18"/>
          <w:szCs w:val="18"/>
        </w:rPr>
      </w:pPr>
    </w:p>
    <w:p w:rsidR="00D02335" w:rsidRPr="00B26686" w:rsidRDefault="00D02335" w:rsidP="00D02335">
      <w:pPr>
        <w:rPr>
          <w:rFonts w:ascii="Arial" w:hAnsi="Arial" w:cs="Arial"/>
          <w:sz w:val="18"/>
          <w:szCs w:val="18"/>
        </w:rPr>
      </w:pPr>
      <w:r w:rsidRPr="00B26686">
        <w:rPr>
          <w:rFonts w:ascii="Arial" w:hAnsi="Arial" w:cs="Arial"/>
          <w:sz w:val="18"/>
          <w:szCs w:val="18"/>
        </w:rPr>
        <w:t>V ................................... dňa ......................</w:t>
      </w:r>
      <w:r>
        <w:rPr>
          <w:rFonts w:ascii="Arial" w:hAnsi="Arial" w:cs="Arial"/>
          <w:sz w:val="18"/>
          <w:szCs w:val="18"/>
        </w:rPr>
        <w:t xml:space="preserve">                                                ................................................................                                                               </w:t>
      </w:r>
    </w:p>
    <w:p w:rsidR="00D02335" w:rsidRPr="00B26686" w:rsidRDefault="00D02335" w:rsidP="00D02335">
      <w:pPr>
        <w:tabs>
          <w:tab w:val="left" w:pos="6804"/>
        </w:tabs>
        <w:ind w:firstLine="6381"/>
        <w:rPr>
          <w:rFonts w:ascii="Arial" w:hAnsi="Arial" w:cs="Arial"/>
          <w:sz w:val="18"/>
          <w:szCs w:val="18"/>
        </w:rPr>
      </w:pPr>
      <w:r w:rsidRPr="00B26686">
        <w:rPr>
          <w:rFonts w:ascii="Arial" w:hAnsi="Arial" w:cs="Arial"/>
          <w:sz w:val="18"/>
          <w:szCs w:val="18"/>
        </w:rPr>
        <w:t>dátum a podpis dotknutej osoby</w:t>
      </w:r>
    </w:p>
    <w:p w:rsidR="00D02335" w:rsidRPr="001C6BBA" w:rsidRDefault="00D02335" w:rsidP="00D02335">
      <w:pPr>
        <w:tabs>
          <w:tab w:val="left" w:pos="6804"/>
        </w:tabs>
        <w:ind w:firstLine="6381"/>
        <w:rPr>
          <w:rFonts w:ascii="Arial" w:hAnsi="Arial" w:cs="Arial"/>
          <w:sz w:val="20"/>
          <w:szCs w:val="20"/>
        </w:rPr>
      </w:pPr>
    </w:p>
    <w:p w:rsidR="00D02335" w:rsidRDefault="00D02335" w:rsidP="00D02335">
      <w:pPr>
        <w:rPr>
          <w:rFonts w:ascii="Arial" w:hAnsi="Arial" w:cs="Arial"/>
          <w:sz w:val="18"/>
          <w:szCs w:val="18"/>
        </w:rPr>
      </w:pPr>
      <w:r w:rsidRPr="00A95AAB">
        <w:rPr>
          <w:rFonts w:ascii="Arial" w:hAnsi="Arial" w:cs="Arial"/>
          <w:b/>
          <w:sz w:val="18"/>
          <w:szCs w:val="18"/>
        </w:rPr>
        <w:t>* Poznámka</w:t>
      </w:r>
      <w:r>
        <w:rPr>
          <w:rFonts w:ascii="Arial" w:hAnsi="Arial" w:cs="Arial"/>
          <w:sz w:val="18"/>
          <w:szCs w:val="18"/>
        </w:rPr>
        <w:t xml:space="preserve">: </w:t>
      </w:r>
    </w:p>
    <w:p w:rsidR="00D02335" w:rsidRPr="00C00932" w:rsidRDefault="00D02335" w:rsidP="00D02335">
      <w:pPr>
        <w:rPr>
          <w:rFonts w:ascii="Arial" w:hAnsi="Arial" w:cs="Arial"/>
          <w:sz w:val="16"/>
          <w:szCs w:val="16"/>
        </w:rPr>
      </w:pPr>
      <w:r w:rsidRPr="00C00932">
        <w:rPr>
          <w:rFonts w:ascii="Arial" w:hAnsi="Arial" w:cs="Arial"/>
          <w:sz w:val="16"/>
          <w:szCs w:val="16"/>
        </w:rPr>
        <w:t xml:space="preserve">a) v prípade poľovného lístka na 1 týždeň, 1 mesiac alebo 1 rok (označte 3 roky) </w:t>
      </w:r>
    </w:p>
    <w:p w:rsidR="00D02335" w:rsidRPr="00C00932" w:rsidRDefault="00D02335" w:rsidP="00D02335">
      <w:pPr>
        <w:rPr>
          <w:rFonts w:ascii="Arial" w:hAnsi="Arial" w:cs="Arial"/>
          <w:sz w:val="16"/>
          <w:szCs w:val="16"/>
        </w:rPr>
      </w:pPr>
      <w:r w:rsidRPr="00C00932">
        <w:rPr>
          <w:rFonts w:ascii="Arial" w:hAnsi="Arial" w:cs="Arial"/>
          <w:sz w:val="16"/>
          <w:szCs w:val="16"/>
        </w:rPr>
        <w:t>b) v prípade poľovného lístka na 5 rokov resp. na 10 rokov (označte 5 rokov resp.10 rokov)</w:t>
      </w:r>
    </w:p>
    <w:p w:rsidR="00D02335" w:rsidRPr="00C00932" w:rsidRDefault="00D02335" w:rsidP="00D02335">
      <w:pPr>
        <w:rPr>
          <w:rFonts w:ascii="Arial" w:hAnsi="Arial"/>
          <w:sz w:val="16"/>
          <w:szCs w:val="16"/>
        </w:rPr>
      </w:pPr>
      <w:r w:rsidRPr="00C00932">
        <w:rPr>
          <w:rFonts w:ascii="Arial" w:hAnsi="Arial" w:cs="Arial"/>
          <w:sz w:val="16"/>
          <w:szCs w:val="16"/>
        </w:rPr>
        <w:t>c) v prípade PL na dobu neurčitú pre osobu nad 62 rokov (označte 10 rokov)</w:t>
      </w:r>
    </w:p>
    <w:p w:rsidR="000400DD" w:rsidRPr="00B066D8" w:rsidRDefault="000400DD" w:rsidP="00330538">
      <w:pPr>
        <w:rPr>
          <w:rFonts w:ascii="Arial" w:hAnsi="Arial" w:cs="Arial"/>
        </w:rPr>
      </w:pPr>
      <w:r w:rsidRPr="000400DD">
        <w:rPr>
          <w:rFonts w:ascii="Arial" w:hAnsi="Arial" w:cs="Arial"/>
          <w:noProof/>
          <w:lang w:eastAsia="sk-SK"/>
        </w:rPr>
        <w:drawing>
          <wp:inline distT="0" distB="0" distL="0" distR="0">
            <wp:extent cx="5759450" cy="813628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5EC" w:rsidRPr="00B066D8" w:rsidRDefault="005A25EC" w:rsidP="00330538">
      <w:pPr>
        <w:jc w:val="both"/>
        <w:rPr>
          <w:rFonts w:ascii="Arial" w:hAnsi="Arial" w:cs="Arial"/>
        </w:rPr>
      </w:pPr>
    </w:p>
    <w:p w:rsidR="005A25EC" w:rsidRPr="00B066D8" w:rsidRDefault="005A25EC" w:rsidP="005A25EC">
      <w:pPr>
        <w:jc w:val="both"/>
        <w:rPr>
          <w:rFonts w:ascii="Arial" w:hAnsi="Arial" w:cs="Arial"/>
        </w:rPr>
      </w:pPr>
    </w:p>
    <w:p w:rsidR="005A25EC" w:rsidRPr="00B066D8" w:rsidRDefault="005A25EC" w:rsidP="005A25EC">
      <w:pPr>
        <w:rPr>
          <w:rFonts w:ascii="Arial" w:hAnsi="Arial" w:cs="Arial"/>
        </w:rPr>
      </w:pPr>
    </w:p>
    <w:p w:rsidR="00ED05DD" w:rsidRDefault="00ED05DD" w:rsidP="005A25EC">
      <w:pPr>
        <w:pStyle w:val="Nadpis2"/>
        <w:jc w:val="center"/>
      </w:pPr>
    </w:p>
    <w:sectPr w:rsidR="00ED05DD" w:rsidSect="000F02CB">
      <w:pgSz w:w="11906" w:h="16838"/>
      <w:pgMar w:top="426" w:right="1418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345D" w:rsidRDefault="0024345D" w:rsidP="00C57822">
      <w:r>
        <w:separator/>
      </w:r>
    </w:p>
  </w:endnote>
  <w:endnote w:type="continuationSeparator" w:id="0">
    <w:p w:rsidR="0024345D" w:rsidRDefault="0024345D" w:rsidP="00C57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urier (W1)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MS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M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enlo Bold">
    <w:altName w:val="Segoe UI Semibold"/>
    <w:charset w:val="00"/>
    <w:family w:val="auto"/>
    <w:pitch w:val="variable"/>
    <w:sig w:usb0="00000000" w:usb1="D000F1FB" w:usb2="00000028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345D" w:rsidRDefault="0024345D" w:rsidP="00C57822">
      <w:r>
        <w:separator/>
      </w:r>
    </w:p>
  </w:footnote>
  <w:footnote w:type="continuationSeparator" w:id="0">
    <w:p w:rsidR="0024345D" w:rsidRDefault="0024345D" w:rsidP="00C578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933ED"/>
    <w:multiLevelType w:val="hybridMultilevel"/>
    <w:tmpl w:val="469C3594"/>
    <w:lvl w:ilvl="0" w:tplc="BAEA3DF4">
      <w:start w:val="3"/>
      <w:numFmt w:val="bullet"/>
      <w:lvlText w:val="-"/>
      <w:lvlJc w:val="left"/>
      <w:pPr>
        <w:ind w:left="117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>
    <w:nsid w:val="09DB559C"/>
    <w:multiLevelType w:val="hybridMultilevel"/>
    <w:tmpl w:val="BF84E16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4934BE3"/>
    <w:multiLevelType w:val="hybridMultilevel"/>
    <w:tmpl w:val="F4027392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DE3B45"/>
    <w:multiLevelType w:val="hybridMultilevel"/>
    <w:tmpl w:val="439AF84E"/>
    <w:lvl w:ilvl="0" w:tplc="D4A42D1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C37076"/>
    <w:multiLevelType w:val="hybridMultilevel"/>
    <w:tmpl w:val="2580153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565F22"/>
    <w:multiLevelType w:val="hybridMultilevel"/>
    <w:tmpl w:val="E8BC0534"/>
    <w:lvl w:ilvl="0" w:tplc="6D642C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E37635"/>
    <w:multiLevelType w:val="hybridMultilevel"/>
    <w:tmpl w:val="498AAC26"/>
    <w:lvl w:ilvl="0" w:tplc="041B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8D1A4A"/>
    <w:multiLevelType w:val="hybridMultilevel"/>
    <w:tmpl w:val="2580153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BD1075"/>
    <w:multiLevelType w:val="hybridMultilevel"/>
    <w:tmpl w:val="4C7E1406"/>
    <w:lvl w:ilvl="0" w:tplc="FABEFA4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4823DD"/>
    <w:multiLevelType w:val="hybridMultilevel"/>
    <w:tmpl w:val="32D69916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364669"/>
    <w:multiLevelType w:val="hybridMultilevel"/>
    <w:tmpl w:val="6D32A3B4"/>
    <w:lvl w:ilvl="0" w:tplc="E2046B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2A81A48"/>
    <w:multiLevelType w:val="hybridMultilevel"/>
    <w:tmpl w:val="B66601B8"/>
    <w:lvl w:ilvl="0" w:tplc="70A4B7A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8813E7"/>
    <w:multiLevelType w:val="hybridMultilevel"/>
    <w:tmpl w:val="B4B40A0E"/>
    <w:lvl w:ilvl="0" w:tplc="E004B3C2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3">
    <w:nsid w:val="69E377C0"/>
    <w:multiLevelType w:val="hybridMultilevel"/>
    <w:tmpl w:val="2580153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0F0C2A"/>
    <w:multiLevelType w:val="hybridMultilevel"/>
    <w:tmpl w:val="73B0A0C0"/>
    <w:lvl w:ilvl="0" w:tplc="9628FD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5463D3C"/>
    <w:multiLevelType w:val="hybridMultilevel"/>
    <w:tmpl w:val="ECE21D1C"/>
    <w:lvl w:ilvl="0" w:tplc="24D8CC58">
      <w:start w:val="3"/>
      <w:numFmt w:val="bullet"/>
      <w:lvlText w:val="-"/>
      <w:lvlJc w:val="left"/>
      <w:pPr>
        <w:ind w:left="112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6">
    <w:nsid w:val="7E4904CD"/>
    <w:multiLevelType w:val="hybridMultilevel"/>
    <w:tmpl w:val="4560C368"/>
    <w:lvl w:ilvl="0" w:tplc="269C7DB0">
      <w:start w:val="2"/>
      <w:numFmt w:val="decimal"/>
      <w:lvlText w:val="%1)"/>
      <w:lvlJc w:val="left"/>
      <w:pPr>
        <w:ind w:left="1080" w:hanging="360"/>
      </w:pPr>
    </w:lvl>
    <w:lvl w:ilvl="1" w:tplc="041B0019">
      <w:start w:val="1"/>
      <w:numFmt w:val="lowerLetter"/>
      <w:lvlText w:val="%2."/>
      <w:lvlJc w:val="left"/>
      <w:pPr>
        <w:ind w:left="1800" w:hanging="360"/>
      </w:pPr>
    </w:lvl>
    <w:lvl w:ilvl="2" w:tplc="041B001B">
      <w:start w:val="1"/>
      <w:numFmt w:val="lowerRoman"/>
      <w:lvlText w:val="%3."/>
      <w:lvlJc w:val="right"/>
      <w:pPr>
        <w:ind w:left="2520" w:hanging="180"/>
      </w:pPr>
    </w:lvl>
    <w:lvl w:ilvl="3" w:tplc="041B000F">
      <w:start w:val="1"/>
      <w:numFmt w:val="decimal"/>
      <w:lvlText w:val="%4."/>
      <w:lvlJc w:val="left"/>
      <w:pPr>
        <w:ind w:left="3240" w:hanging="360"/>
      </w:pPr>
    </w:lvl>
    <w:lvl w:ilvl="4" w:tplc="041B0019">
      <w:start w:val="1"/>
      <w:numFmt w:val="lowerLetter"/>
      <w:lvlText w:val="%5."/>
      <w:lvlJc w:val="left"/>
      <w:pPr>
        <w:ind w:left="3960" w:hanging="360"/>
      </w:pPr>
    </w:lvl>
    <w:lvl w:ilvl="5" w:tplc="041B001B">
      <w:start w:val="1"/>
      <w:numFmt w:val="lowerRoman"/>
      <w:lvlText w:val="%6."/>
      <w:lvlJc w:val="right"/>
      <w:pPr>
        <w:ind w:left="4680" w:hanging="180"/>
      </w:pPr>
    </w:lvl>
    <w:lvl w:ilvl="6" w:tplc="041B000F">
      <w:start w:val="1"/>
      <w:numFmt w:val="decimal"/>
      <w:lvlText w:val="%7."/>
      <w:lvlJc w:val="left"/>
      <w:pPr>
        <w:ind w:left="5400" w:hanging="360"/>
      </w:pPr>
    </w:lvl>
    <w:lvl w:ilvl="7" w:tplc="041B0019">
      <w:start w:val="1"/>
      <w:numFmt w:val="lowerLetter"/>
      <w:lvlText w:val="%8."/>
      <w:lvlJc w:val="left"/>
      <w:pPr>
        <w:ind w:left="6120" w:hanging="360"/>
      </w:pPr>
    </w:lvl>
    <w:lvl w:ilvl="8" w:tplc="041B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4"/>
  </w:num>
  <w:num w:numId="3">
    <w:abstractNumId w:val="2"/>
  </w:num>
  <w:num w:numId="4">
    <w:abstractNumId w:val="9"/>
  </w:num>
  <w:num w:numId="5">
    <w:abstractNumId w:val="7"/>
  </w:num>
  <w:num w:numId="6">
    <w:abstractNumId w:val="15"/>
  </w:num>
  <w:num w:numId="7">
    <w:abstractNumId w:val="0"/>
  </w:num>
  <w:num w:numId="8">
    <w:abstractNumId w:val="11"/>
  </w:num>
  <w:num w:numId="9">
    <w:abstractNumId w:val="1"/>
  </w:num>
  <w:num w:numId="10">
    <w:abstractNumId w:val="12"/>
  </w:num>
  <w:num w:numId="11">
    <w:abstractNumId w:val="5"/>
  </w:num>
  <w:num w:numId="12">
    <w:abstractNumId w:val="8"/>
  </w:num>
  <w:num w:numId="13">
    <w:abstractNumId w:val="14"/>
  </w:num>
  <w:num w:numId="14">
    <w:abstractNumId w:val="10"/>
  </w:num>
  <w:num w:numId="15">
    <w:abstractNumId w:val="6"/>
  </w:num>
  <w:num w:numId="16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7A3"/>
    <w:rsid w:val="000043A1"/>
    <w:rsid w:val="000400DD"/>
    <w:rsid w:val="00054A58"/>
    <w:rsid w:val="00061854"/>
    <w:rsid w:val="000875BF"/>
    <w:rsid w:val="000B56CE"/>
    <w:rsid w:val="000F02CB"/>
    <w:rsid w:val="000F24D4"/>
    <w:rsid w:val="000F4682"/>
    <w:rsid w:val="000F7DEB"/>
    <w:rsid w:val="001031B2"/>
    <w:rsid w:val="00114DDC"/>
    <w:rsid w:val="0012513C"/>
    <w:rsid w:val="001723E6"/>
    <w:rsid w:val="00187216"/>
    <w:rsid w:val="00187477"/>
    <w:rsid w:val="00196866"/>
    <w:rsid w:val="00197657"/>
    <w:rsid w:val="001B4C72"/>
    <w:rsid w:val="001D31CA"/>
    <w:rsid w:val="001D6657"/>
    <w:rsid w:val="001D7322"/>
    <w:rsid w:val="001F7518"/>
    <w:rsid w:val="00207283"/>
    <w:rsid w:val="002130D0"/>
    <w:rsid w:val="0022011E"/>
    <w:rsid w:val="002206E9"/>
    <w:rsid w:val="0024345D"/>
    <w:rsid w:val="002472BB"/>
    <w:rsid w:val="00247854"/>
    <w:rsid w:val="002978DE"/>
    <w:rsid w:val="002B124F"/>
    <w:rsid w:val="002B71D1"/>
    <w:rsid w:val="002C125F"/>
    <w:rsid w:val="002D6A01"/>
    <w:rsid w:val="002E31ED"/>
    <w:rsid w:val="002E3E2F"/>
    <w:rsid w:val="002E4E68"/>
    <w:rsid w:val="002E758B"/>
    <w:rsid w:val="0030412A"/>
    <w:rsid w:val="00330538"/>
    <w:rsid w:val="00336A55"/>
    <w:rsid w:val="00384B76"/>
    <w:rsid w:val="003862A1"/>
    <w:rsid w:val="003912D4"/>
    <w:rsid w:val="003C6E1C"/>
    <w:rsid w:val="003C7432"/>
    <w:rsid w:val="003E3C0E"/>
    <w:rsid w:val="004014DD"/>
    <w:rsid w:val="004048B1"/>
    <w:rsid w:val="0041209A"/>
    <w:rsid w:val="00414C5B"/>
    <w:rsid w:val="004157D6"/>
    <w:rsid w:val="00417159"/>
    <w:rsid w:val="00434D17"/>
    <w:rsid w:val="00435C6B"/>
    <w:rsid w:val="00463BBF"/>
    <w:rsid w:val="0048266C"/>
    <w:rsid w:val="00485499"/>
    <w:rsid w:val="004868E2"/>
    <w:rsid w:val="00490288"/>
    <w:rsid w:val="004A218D"/>
    <w:rsid w:val="004A6BBF"/>
    <w:rsid w:val="004A6CBE"/>
    <w:rsid w:val="004A6ECC"/>
    <w:rsid w:val="004B446D"/>
    <w:rsid w:val="004C2FE3"/>
    <w:rsid w:val="004D5F13"/>
    <w:rsid w:val="00505445"/>
    <w:rsid w:val="00515306"/>
    <w:rsid w:val="0051670D"/>
    <w:rsid w:val="00523BAB"/>
    <w:rsid w:val="00542B94"/>
    <w:rsid w:val="0054751D"/>
    <w:rsid w:val="00547C7D"/>
    <w:rsid w:val="005530A5"/>
    <w:rsid w:val="005560EE"/>
    <w:rsid w:val="00565D69"/>
    <w:rsid w:val="005A25EC"/>
    <w:rsid w:val="005B7951"/>
    <w:rsid w:val="005B7ABD"/>
    <w:rsid w:val="005E6D59"/>
    <w:rsid w:val="006006EE"/>
    <w:rsid w:val="006126D6"/>
    <w:rsid w:val="006207DA"/>
    <w:rsid w:val="0062576F"/>
    <w:rsid w:val="00641F26"/>
    <w:rsid w:val="006436C1"/>
    <w:rsid w:val="006447B2"/>
    <w:rsid w:val="00646CF8"/>
    <w:rsid w:val="0065293D"/>
    <w:rsid w:val="006724AF"/>
    <w:rsid w:val="00672B89"/>
    <w:rsid w:val="006935FA"/>
    <w:rsid w:val="006B72B7"/>
    <w:rsid w:val="006C7BAC"/>
    <w:rsid w:val="006D1705"/>
    <w:rsid w:val="006F0C2A"/>
    <w:rsid w:val="006F15E8"/>
    <w:rsid w:val="00700636"/>
    <w:rsid w:val="00717048"/>
    <w:rsid w:val="00737CA7"/>
    <w:rsid w:val="007474D8"/>
    <w:rsid w:val="007479B5"/>
    <w:rsid w:val="00767B95"/>
    <w:rsid w:val="00794EA3"/>
    <w:rsid w:val="0079526A"/>
    <w:rsid w:val="007A2102"/>
    <w:rsid w:val="007C390A"/>
    <w:rsid w:val="007C7A55"/>
    <w:rsid w:val="007D2CFA"/>
    <w:rsid w:val="007F0D3D"/>
    <w:rsid w:val="008114DF"/>
    <w:rsid w:val="00823BE8"/>
    <w:rsid w:val="008434A2"/>
    <w:rsid w:val="00844F4F"/>
    <w:rsid w:val="00845CC2"/>
    <w:rsid w:val="00867D95"/>
    <w:rsid w:val="00883668"/>
    <w:rsid w:val="0089694F"/>
    <w:rsid w:val="008A0D38"/>
    <w:rsid w:val="008B35C1"/>
    <w:rsid w:val="008B78A3"/>
    <w:rsid w:val="008D5ECE"/>
    <w:rsid w:val="00900492"/>
    <w:rsid w:val="0090218A"/>
    <w:rsid w:val="0090325A"/>
    <w:rsid w:val="00927BE2"/>
    <w:rsid w:val="00931D05"/>
    <w:rsid w:val="00931D8A"/>
    <w:rsid w:val="00946702"/>
    <w:rsid w:val="00951171"/>
    <w:rsid w:val="00951974"/>
    <w:rsid w:val="00965826"/>
    <w:rsid w:val="009807E9"/>
    <w:rsid w:val="009A463C"/>
    <w:rsid w:val="009C430C"/>
    <w:rsid w:val="00A02A97"/>
    <w:rsid w:val="00A33956"/>
    <w:rsid w:val="00A57725"/>
    <w:rsid w:val="00A72508"/>
    <w:rsid w:val="00A74361"/>
    <w:rsid w:val="00A95704"/>
    <w:rsid w:val="00AB2487"/>
    <w:rsid w:val="00AC2DF6"/>
    <w:rsid w:val="00AD0826"/>
    <w:rsid w:val="00AD5FA0"/>
    <w:rsid w:val="00AD737D"/>
    <w:rsid w:val="00B00C52"/>
    <w:rsid w:val="00B01CE7"/>
    <w:rsid w:val="00B05AA0"/>
    <w:rsid w:val="00B066D8"/>
    <w:rsid w:val="00B20956"/>
    <w:rsid w:val="00B27912"/>
    <w:rsid w:val="00B52E0F"/>
    <w:rsid w:val="00B57C8D"/>
    <w:rsid w:val="00B92A5F"/>
    <w:rsid w:val="00B95868"/>
    <w:rsid w:val="00BA7309"/>
    <w:rsid w:val="00BB38C2"/>
    <w:rsid w:val="00BC6729"/>
    <w:rsid w:val="00BD5D67"/>
    <w:rsid w:val="00BE17F5"/>
    <w:rsid w:val="00BE6BA4"/>
    <w:rsid w:val="00BF37A3"/>
    <w:rsid w:val="00BF6B6E"/>
    <w:rsid w:val="00C33412"/>
    <w:rsid w:val="00C41487"/>
    <w:rsid w:val="00C4261F"/>
    <w:rsid w:val="00C55D95"/>
    <w:rsid w:val="00C57822"/>
    <w:rsid w:val="00C70CE8"/>
    <w:rsid w:val="00C8756F"/>
    <w:rsid w:val="00C93CC4"/>
    <w:rsid w:val="00CA1058"/>
    <w:rsid w:val="00CB7309"/>
    <w:rsid w:val="00CC5FB5"/>
    <w:rsid w:val="00CD0EF7"/>
    <w:rsid w:val="00D02335"/>
    <w:rsid w:val="00D035D5"/>
    <w:rsid w:val="00D1024D"/>
    <w:rsid w:val="00D345DE"/>
    <w:rsid w:val="00D37F6F"/>
    <w:rsid w:val="00D52FBB"/>
    <w:rsid w:val="00D54102"/>
    <w:rsid w:val="00D617E9"/>
    <w:rsid w:val="00D75A61"/>
    <w:rsid w:val="00D818CE"/>
    <w:rsid w:val="00D83AF7"/>
    <w:rsid w:val="00D95D67"/>
    <w:rsid w:val="00DB796F"/>
    <w:rsid w:val="00DB7FA0"/>
    <w:rsid w:val="00DD4121"/>
    <w:rsid w:val="00DF0657"/>
    <w:rsid w:val="00DF4FA2"/>
    <w:rsid w:val="00E1611E"/>
    <w:rsid w:val="00E16E45"/>
    <w:rsid w:val="00E2089E"/>
    <w:rsid w:val="00E22493"/>
    <w:rsid w:val="00E34D0C"/>
    <w:rsid w:val="00E3654D"/>
    <w:rsid w:val="00E603B0"/>
    <w:rsid w:val="00E73F84"/>
    <w:rsid w:val="00E84DB7"/>
    <w:rsid w:val="00E85A6C"/>
    <w:rsid w:val="00E867AD"/>
    <w:rsid w:val="00E876E5"/>
    <w:rsid w:val="00EA2077"/>
    <w:rsid w:val="00EB1B9B"/>
    <w:rsid w:val="00EC43C5"/>
    <w:rsid w:val="00EC59B4"/>
    <w:rsid w:val="00ED05DD"/>
    <w:rsid w:val="00ED2833"/>
    <w:rsid w:val="00ED7E9E"/>
    <w:rsid w:val="00EF1A8A"/>
    <w:rsid w:val="00F04A2D"/>
    <w:rsid w:val="00F258A4"/>
    <w:rsid w:val="00F47707"/>
    <w:rsid w:val="00F5459D"/>
    <w:rsid w:val="00F6153D"/>
    <w:rsid w:val="00F63531"/>
    <w:rsid w:val="00F669C7"/>
    <w:rsid w:val="00F67776"/>
    <w:rsid w:val="00F74D39"/>
    <w:rsid w:val="00F765E0"/>
    <w:rsid w:val="00F901C1"/>
    <w:rsid w:val="00F975AE"/>
    <w:rsid w:val="00FA2EE3"/>
    <w:rsid w:val="00FA70D8"/>
    <w:rsid w:val="00FB1538"/>
    <w:rsid w:val="00FB1F77"/>
    <w:rsid w:val="00FB2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F37A3"/>
    <w:rPr>
      <w:rFonts w:ascii="Times New Roman" w:eastAsia="Times New Roman" w:hAnsi="Times New Roman"/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uiPriority w:val="9"/>
    <w:qFormat/>
    <w:rsid w:val="00D0233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qFormat/>
    <w:rsid w:val="00BF37A3"/>
    <w:pPr>
      <w:keepNext/>
      <w:jc w:val="both"/>
      <w:outlineLvl w:val="1"/>
    </w:pPr>
    <w:rPr>
      <w:rFonts w:ascii="Arial" w:hAnsi="Arial"/>
      <w:b/>
      <w:sz w:val="18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rsid w:val="00BF37A3"/>
    <w:rPr>
      <w:rFonts w:ascii="Arial" w:eastAsia="Times New Roman" w:hAnsi="Arial" w:cs="Times New Roman"/>
      <w:b/>
      <w:sz w:val="18"/>
      <w:szCs w:val="20"/>
      <w:lang w:eastAsia="sk-SK"/>
    </w:rPr>
  </w:style>
  <w:style w:type="character" w:customStyle="1" w:styleId="Zkladntext3Char">
    <w:name w:val="Základný text 3 Char"/>
    <w:basedOn w:val="Predvolenpsmoodseku"/>
    <w:link w:val="Zkladntext3"/>
    <w:locked/>
    <w:rsid w:val="00BF37A3"/>
    <w:rPr>
      <w:b/>
      <w:sz w:val="18"/>
      <w:lang w:eastAsia="sk-SK"/>
    </w:rPr>
  </w:style>
  <w:style w:type="paragraph" w:styleId="Zkladntext3">
    <w:name w:val="Body Text 3"/>
    <w:basedOn w:val="Normlny"/>
    <w:link w:val="Zkladntext3Char"/>
    <w:rsid w:val="00BF37A3"/>
    <w:pPr>
      <w:jc w:val="both"/>
    </w:pPr>
    <w:rPr>
      <w:rFonts w:ascii="Calibri" w:eastAsia="Calibri" w:hAnsi="Calibri"/>
      <w:b/>
      <w:sz w:val="18"/>
      <w:szCs w:val="22"/>
      <w:lang w:eastAsia="sk-SK"/>
    </w:rPr>
  </w:style>
  <w:style w:type="character" w:customStyle="1" w:styleId="Zkladntext3Char1">
    <w:name w:val="Základný text 3 Char1"/>
    <w:basedOn w:val="Predvolenpsmoodseku"/>
    <w:uiPriority w:val="99"/>
    <w:semiHidden/>
    <w:rsid w:val="00BF37A3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Pta">
    <w:name w:val="footer"/>
    <w:basedOn w:val="Normlny"/>
    <w:link w:val="PtaChar"/>
    <w:uiPriority w:val="99"/>
    <w:rsid w:val="00BF37A3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BF37A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Hlavika">
    <w:name w:val="header"/>
    <w:basedOn w:val="Normlny"/>
    <w:link w:val="HlavikaChar"/>
    <w:uiPriority w:val="99"/>
    <w:semiHidden/>
    <w:unhideWhenUsed/>
    <w:rsid w:val="00C57822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C57822"/>
    <w:rPr>
      <w:rFonts w:ascii="Times New Roman" w:eastAsia="Times New Roman" w:hAnsi="Times New Roman"/>
      <w:sz w:val="24"/>
      <w:szCs w:val="24"/>
      <w:lang w:eastAsia="cs-CZ"/>
    </w:rPr>
  </w:style>
  <w:style w:type="character" w:styleId="slostrany">
    <w:name w:val="page number"/>
    <w:basedOn w:val="Predvolenpsmoodseku"/>
    <w:rsid w:val="006D1705"/>
    <w:rPr>
      <w:rFonts w:ascii="Courier (W1)" w:hAnsi="Courier (W1)"/>
      <w:b/>
      <w:dstrike w:val="0"/>
      <w:sz w:val="24"/>
      <w:vertAlign w:val="baseline"/>
    </w:rPr>
  </w:style>
  <w:style w:type="character" w:styleId="Hypertextovprepojenie">
    <w:name w:val="Hyperlink"/>
    <w:basedOn w:val="Predvolenpsmoodseku"/>
    <w:uiPriority w:val="99"/>
    <w:unhideWhenUsed/>
    <w:rsid w:val="004A6BBF"/>
    <w:rPr>
      <w:color w:val="0000FF"/>
      <w:u w:val="single"/>
    </w:rPr>
  </w:style>
  <w:style w:type="table" w:styleId="Mriekatabuky">
    <w:name w:val="Table Grid"/>
    <w:basedOn w:val="Normlnatabuka"/>
    <w:uiPriority w:val="59"/>
    <w:rsid w:val="00434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y"/>
    <w:link w:val="ZkladntextChar"/>
    <w:uiPriority w:val="99"/>
    <w:unhideWhenUsed/>
    <w:rsid w:val="00F4770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rsid w:val="00F47707"/>
    <w:rPr>
      <w:rFonts w:ascii="Times New Roman" w:eastAsia="Times New Roman" w:hAnsi="Times New Roman"/>
      <w:sz w:val="24"/>
      <w:szCs w:val="24"/>
      <w:lang w:eastAsia="cs-CZ"/>
    </w:rPr>
  </w:style>
  <w:style w:type="paragraph" w:styleId="Zkladntext2">
    <w:name w:val="Body Text 2"/>
    <w:basedOn w:val="Normlny"/>
    <w:link w:val="Zkladntext2Char"/>
    <w:uiPriority w:val="99"/>
    <w:unhideWhenUsed/>
    <w:rsid w:val="00F47707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rsid w:val="00F47707"/>
    <w:rPr>
      <w:rFonts w:ascii="Times New Roman" w:eastAsia="Times New Roman" w:hAnsi="Times New Roman"/>
      <w:sz w:val="24"/>
      <w:szCs w:val="24"/>
      <w:lang w:eastAsia="cs-CZ"/>
    </w:rPr>
  </w:style>
  <w:style w:type="paragraph" w:styleId="Odsekzoznamu">
    <w:name w:val="List Paragraph"/>
    <w:basedOn w:val="Normlny"/>
    <w:uiPriority w:val="34"/>
    <w:qFormat/>
    <w:rsid w:val="00A74361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AD082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D0826"/>
    <w:rPr>
      <w:rFonts w:ascii="Segoe UI" w:eastAsia="Times New Roman" w:hAnsi="Segoe UI" w:cs="Segoe UI"/>
      <w:sz w:val="18"/>
      <w:szCs w:val="18"/>
      <w:lang w:eastAsia="cs-CZ"/>
    </w:rPr>
  </w:style>
  <w:style w:type="character" w:customStyle="1" w:styleId="Nadpis1Char">
    <w:name w:val="Nadpis 1 Char"/>
    <w:basedOn w:val="Predvolenpsmoodseku"/>
    <w:link w:val="Nadpis1"/>
    <w:uiPriority w:val="9"/>
    <w:rsid w:val="00D0233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F37A3"/>
    <w:rPr>
      <w:rFonts w:ascii="Times New Roman" w:eastAsia="Times New Roman" w:hAnsi="Times New Roman"/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uiPriority w:val="9"/>
    <w:qFormat/>
    <w:rsid w:val="00D0233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qFormat/>
    <w:rsid w:val="00BF37A3"/>
    <w:pPr>
      <w:keepNext/>
      <w:jc w:val="both"/>
      <w:outlineLvl w:val="1"/>
    </w:pPr>
    <w:rPr>
      <w:rFonts w:ascii="Arial" w:hAnsi="Arial"/>
      <w:b/>
      <w:sz w:val="18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rsid w:val="00BF37A3"/>
    <w:rPr>
      <w:rFonts w:ascii="Arial" w:eastAsia="Times New Roman" w:hAnsi="Arial" w:cs="Times New Roman"/>
      <w:b/>
      <w:sz w:val="18"/>
      <w:szCs w:val="20"/>
      <w:lang w:eastAsia="sk-SK"/>
    </w:rPr>
  </w:style>
  <w:style w:type="character" w:customStyle="1" w:styleId="Zkladntext3Char">
    <w:name w:val="Základný text 3 Char"/>
    <w:basedOn w:val="Predvolenpsmoodseku"/>
    <w:link w:val="Zkladntext3"/>
    <w:locked/>
    <w:rsid w:val="00BF37A3"/>
    <w:rPr>
      <w:b/>
      <w:sz w:val="18"/>
      <w:lang w:eastAsia="sk-SK"/>
    </w:rPr>
  </w:style>
  <w:style w:type="paragraph" w:styleId="Zkladntext3">
    <w:name w:val="Body Text 3"/>
    <w:basedOn w:val="Normlny"/>
    <w:link w:val="Zkladntext3Char"/>
    <w:rsid w:val="00BF37A3"/>
    <w:pPr>
      <w:jc w:val="both"/>
    </w:pPr>
    <w:rPr>
      <w:rFonts w:ascii="Calibri" w:eastAsia="Calibri" w:hAnsi="Calibri"/>
      <w:b/>
      <w:sz w:val="18"/>
      <w:szCs w:val="22"/>
      <w:lang w:eastAsia="sk-SK"/>
    </w:rPr>
  </w:style>
  <w:style w:type="character" w:customStyle="1" w:styleId="Zkladntext3Char1">
    <w:name w:val="Základný text 3 Char1"/>
    <w:basedOn w:val="Predvolenpsmoodseku"/>
    <w:uiPriority w:val="99"/>
    <w:semiHidden/>
    <w:rsid w:val="00BF37A3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Pta">
    <w:name w:val="footer"/>
    <w:basedOn w:val="Normlny"/>
    <w:link w:val="PtaChar"/>
    <w:uiPriority w:val="99"/>
    <w:rsid w:val="00BF37A3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BF37A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Hlavika">
    <w:name w:val="header"/>
    <w:basedOn w:val="Normlny"/>
    <w:link w:val="HlavikaChar"/>
    <w:uiPriority w:val="99"/>
    <w:semiHidden/>
    <w:unhideWhenUsed/>
    <w:rsid w:val="00C57822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C57822"/>
    <w:rPr>
      <w:rFonts w:ascii="Times New Roman" w:eastAsia="Times New Roman" w:hAnsi="Times New Roman"/>
      <w:sz w:val="24"/>
      <w:szCs w:val="24"/>
      <w:lang w:eastAsia="cs-CZ"/>
    </w:rPr>
  </w:style>
  <w:style w:type="character" w:styleId="slostrany">
    <w:name w:val="page number"/>
    <w:basedOn w:val="Predvolenpsmoodseku"/>
    <w:rsid w:val="006D1705"/>
    <w:rPr>
      <w:rFonts w:ascii="Courier (W1)" w:hAnsi="Courier (W1)"/>
      <w:b/>
      <w:dstrike w:val="0"/>
      <w:sz w:val="24"/>
      <w:vertAlign w:val="baseline"/>
    </w:rPr>
  </w:style>
  <w:style w:type="character" w:styleId="Hypertextovprepojenie">
    <w:name w:val="Hyperlink"/>
    <w:basedOn w:val="Predvolenpsmoodseku"/>
    <w:uiPriority w:val="99"/>
    <w:unhideWhenUsed/>
    <w:rsid w:val="004A6BBF"/>
    <w:rPr>
      <w:color w:val="0000FF"/>
      <w:u w:val="single"/>
    </w:rPr>
  </w:style>
  <w:style w:type="table" w:styleId="Mriekatabuky">
    <w:name w:val="Table Grid"/>
    <w:basedOn w:val="Normlnatabuka"/>
    <w:uiPriority w:val="59"/>
    <w:rsid w:val="00434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y"/>
    <w:link w:val="ZkladntextChar"/>
    <w:uiPriority w:val="99"/>
    <w:unhideWhenUsed/>
    <w:rsid w:val="00F4770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rsid w:val="00F47707"/>
    <w:rPr>
      <w:rFonts w:ascii="Times New Roman" w:eastAsia="Times New Roman" w:hAnsi="Times New Roman"/>
      <w:sz w:val="24"/>
      <w:szCs w:val="24"/>
      <w:lang w:eastAsia="cs-CZ"/>
    </w:rPr>
  </w:style>
  <w:style w:type="paragraph" w:styleId="Zkladntext2">
    <w:name w:val="Body Text 2"/>
    <w:basedOn w:val="Normlny"/>
    <w:link w:val="Zkladntext2Char"/>
    <w:uiPriority w:val="99"/>
    <w:unhideWhenUsed/>
    <w:rsid w:val="00F47707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rsid w:val="00F47707"/>
    <w:rPr>
      <w:rFonts w:ascii="Times New Roman" w:eastAsia="Times New Roman" w:hAnsi="Times New Roman"/>
      <w:sz w:val="24"/>
      <w:szCs w:val="24"/>
      <w:lang w:eastAsia="cs-CZ"/>
    </w:rPr>
  </w:style>
  <w:style w:type="paragraph" w:styleId="Odsekzoznamu">
    <w:name w:val="List Paragraph"/>
    <w:basedOn w:val="Normlny"/>
    <w:uiPriority w:val="34"/>
    <w:qFormat/>
    <w:rsid w:val="00A74361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AD082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D0826"/>
    <w:rPr>
      <w:rFonts w:ascii="Segoe UI" w:eastAsia="Times New Roman" w:hAnsi="Segoe UI" w:cs="Segoe UI"/>
      <w:sz w:val="18"/>
      <w:szCs w:val="18"/>
      <w:lang w:eastAsia="cs-CZ"/>
    </w:rPr>
  </w:style>
  <w:style w:type="character" w:customStyle="1" w:styleId="Nadpis1Char">
    <w:name w:val="Nadpis 1 Char"/>
    <w:basedOn w:val="Predvolenpsmoodseku"/>
    <w:link w:val="Nadpis1"/>
    <w:uiPriority w:val="9"/>
    <w:rsid w:val="00D0233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1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mailto:martina.jakabova@allianzsp.s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A2AD82-5B9B-4DD9-A8EB-26CA72D5E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1699</Words>
  <Characters>9685</Characters>
  <Application>Microsoft Office Word</Application>
  <DocSecurity>0</DocSecurity>
  <Lines>80</Lines>
  <Paragraphs>22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Lucia</cp:lastModifiedBy>
  <cp:revision>2</cp:revision>
  <cp:lastPrinted>2015-12-28T12:53:00Z</cp:lastPrinted>
  <dcterms:created xsi:type="dcterms:W3CDTF">2017-01-18T12:32:00Z</dcterms:created>
  <dcterms:modified xsi:type="dcterms:W3CDTF">2017-01-18T12:32:00Z</dcterms:modified>
</cp:coreProperties>
</file>